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D" w:rsidRDefault="00D66CFD" w:rsidP="00D6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2018-05-15 Порядок уведомления работодателя о случаях коррупционных правонарушений\Порядок уведомления работодателя о случаях коррупционных правонаруше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2018-05-15 Порядок уведомления работодателя о случаях коррупционных правонарушений\Порядок уведомления работодателя о случаях коррупционных правонарушен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FD" w:rsidRDefault="00D66CFD" w:rsidP="00A76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FD" w:rsidRDefault="00D66CFD" w:rsidP="00A76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FD" w:rsidRDefault="00D66CFD" w:rsidP="00A761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CFD" w:rsidRDefault="00D66CFD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заведующий\Desktop\2018-05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едующий\Desktop\2018-05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FD" w:rsidRDefault="00D66CFD" w:rsidP="00A7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CFD" w:rsidRDefault="00D66CFD" w:rsidP="00A7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lastRenderedPageBreak/>
        <w:t xml:space="preserve">1.5. Работники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должны лично предостерегать обратившихся к ним лиц о противоправности действия, которое они предлагают совершить.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1.6. Работник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, уведомивший </w:t>
      </w:r>
      <w:r>
        <w:rPr>
          <w:rFonts w:ascii="Times New Roman" w:hAnsi="Times New Roman" w:cs="Times New Roman"/>
          <w:sz w:val="24"/>
          <w:szCs w:val="24"/>
        </w:rPr>
        <w:t>заведующего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1.7. Работник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 </w:t>
      </w:r>
    </w:p>
    <w:p w:rsidR="00A761EA" w:rsidRDefault="00A761EA" w:rsidP="00A76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b/>
          <w:sz w:val="24"/>
          <w:szCs w:val="24"/>
        </w:rPr>
        <w:t>2. Перечень сведений, содержащихся в уведомлении, и порядок регистрации уведомления.</w:t>
      </w:r>
      <w:r w:rsidRPr="00A7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2.1.  В уведомлении указываются следующие сведения: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а) фамилия, имя, отчество работника, направившего уведомление (далее по тексу – уведомитель);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б) занимаемая должность;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1EA">
        <w:rPr>
          <w:rFonts w:ascii="Times New Roman" w:hAnsi="Times New Roman" w:cs="Times New Roman"/>
          <w:sz w:val="24"/>
          <w:szCs w:val="24"/>
        </w:rPr>
        <w:t xml:space="preserve">должность, адрес проживания лица, склонявшего уведомителя к совершению коррупционных правонарушений, и другие известные о данном лице сведения);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г) способ склонения к правонарушению (подкуп, угроза, обещание, обман, насилие и т. </w:t>
      </w:r>
      <w:proofErr w:type="spellStart"/>
      <w:r w:rsidRPr="00A761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61E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1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61EA">
        <w:rPr>
          <w:rFonts w:ascii="Times New Roman" w:hAnsi="Times New Roman" w:cs="Times New Roman"/>
          <w:sz w:val="24"/>
          <w:szCs w:val="24"/>
        </w:rPr>
        <w:t xml:space="preserve">) обстоятельства склонения к правонарушению (телефонный разговор, личная встреча, почтовое отправление и т. д.);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1EA">
        <w:rPr>
          <w:rFonts w:ascii="Times New Roman" w:hAnsi="Times New Roman" w:cs="Times New Roman"/>
          <w:sz w:val="24"/>
          <w:szCs w:val="24"/>
        </w:rPr>
        <w:t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</w:t>
      </w:r>
      <w:proofErr w:type="gramEnd"/>
      <w:r w:rsidRPr="00A761EA">
        <w:rPr>
          <w:rFonts w:ascii="Times New Roman" w:hAnsi="Times New Roman" w:cs="Times New Roman"/>
          <w:sz w:val="24"/>
          <w:szCs w:val="24"/>
        </w:rPr>
        <w:t xml:space="preserve"> физическими лицами).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</w:t>
      </w:r>
      <w:proofErr w:type="gramStart"/>
      <w:r w:rsidRPr="00A761EA">
        <w:rPr>
          <w:rFonts w:ascii="Times New Roman" w:hAnsi="Times New Roman" w:cs="Times New Roman"/>
          <w:sz w:val="24"/>
          <w:szCs w:val="24"/>
        </w:rPr>
        <w:t>ств  скл</w:t>
      </w:r>
      <w:proofErr w:type="gramEnd"/>
      <w:r w:rsidRPr="00A761EA">
        <w:rPr>
          <w:rFonts w:ascii="Times New Roman" w:hAnsi="Times New Roman" w:cs="Times New Roman"/>
          <w:sz w:val="24"/>
          <w:szCs w:val="24"/>
        </w:rPr>
        <w:t xml:space="preserve">онения его к совершению коррупционного правонарушения; </w:t>
      </w:r>
    </w:p>
    <w:p w:rsid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ж) дата, место и время склонения к правонарушению;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6354E">
        <w:rPr>
          <w:rFonts w:ascii="Times New Roman" w:hAnsi="Times New Roman" w:cs="Times New Roman"/>
          <w:sz w:val="24"/>
          <w:szCs w:val="24"/>
        </w:rPr>
        <w:t xml:space="preserve"> </w:t>
      </w:r>
      <w:r w:rsidRPr="00A761EA">
        <w:rPr>
          <w:rFonts w:ascii="Times New Roman" w:hAnsi="Times New Roman" w:cs="Times New Roman"/>
          <w:sz w:val="24"/>
          <w:szCs w:val="24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 в соответствующие органы;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и) дата подачи уведомления и личная подпись уведомителя.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2.2. Уведомление регистрируется 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– Журнал) по форме согласно Приложению № 2 к настоящему Положению: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- незамедлительно в присутствии уведомителя, если уведомление представлено им лично; - в день, когда оно поступило по почте или с курьером. </w:t>
      </w:r>
    </w:p>
    <w:p w:rsidR="00D6354E" w:rsidRPr="00670A7F" w:rsidRDefault="00A761EA" w:rsidP="00A761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Регистрацию уведомления осуществляет </w:t>
      </w:r>
      <w:proofErr w:type="gramStart"/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</w:t>
      </w:r>
      <w:proofErr w:type="gramEnd"/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профилактику коррупционных и иных  правонарушений,</w:t>
      </w:r>
      <w:r w:rsidR="00D6354E"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назначенный за ведение и хранение Журнала в установленном порядке.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скреплены  печатью </w:t>
      </w:r>
      <w:r w:rsidR="00D6354E"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2.4. Уведомление не принимается в случае, если в нем полностью или частично отсутствует информация, предусмотренная в пункте 2.1. настоящего Положения.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>2.5. В случае</w:t>
      </w:r>
      <w:proofErr w:type="gramStart"/>
      <w:r w:rsidRPr="00A76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61EA">
        <w:rPr>
          <w:rFonts w:ascii="Times New Roman" w:hAnsi="Times New Roman" w:cs="Times New Roman"/>
          <w:sz w:val="24"/>
          <w:szCs w:val="24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 работодатель незамедлительно после поступления к нему уведомления от работника направляет его копию в один из вышеуказанных органов.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</w:t>
      </w:r>
    </w:p>
    <w:p w:rsidR="00D6354E" w:rsidRPr="00D6354E" w:rsidRDefault="00D6354E" w:rsidP="00D63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54E">
        <w:rPr>
          <w:rFonts w:ascii="Times New Roman" w:hAnsi="Times New Roman" w:cs="Times New Roman"/>
          <w:b/>
          <w:sz w:val="24"/>
          <w:szCs w:val="24"/>
        </w:rPr>
        <w:t>3</w:t>
      </w:r>
      <w:r w:rsidR="00A761EA" w:rsidRPr="00D6354E">
        <w:rPr>
          <w:rFonts w:ascii="Times New Roman" w:hAnsi="Times New Roman" w:cs="Times New Roman"/>
          <w:b/>
          <w:sz w:val="24"/>
          <w:szCs w:val="24"/>
        </w:rPr>
        <w:t>. Порядок организации проверки сведений, содержащихся в уведомлении.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3.1. После регистрации уведомление передается  на рассмотрение </w:t>
      </w:r>
      <w:r w:rsidR="00D6354E">
        <w:rPr>
          <w:rFonts w:ascii="Times New Roman" w:hAnsi="Times New Roman" w:cs="Times New Roman"/>
          <w:sz w:val="24"/>
          <w:szCs w:val="24"/>
        </w:rPr>
        <w:t>заведующему ДОУ</w:t>
      </w:r>
      <w:r w:rsidRPr="00A761EA">
        <w:rPr>
          <w:rFonts w:ascii="Times New Roman" w:hAnsi="Times New Roman" w:cs="Times New Roman"/>
          <w:sz w:val="24"/>
          <w:szCs w:val="24"/>
        </w:rPr>
        <w:t>.</w:t>
      </w:r>
    </w:p>
    <w:p w:rsidR="00A761EA" w:rsidRPr="00A761EA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 3.2. Поступившее </w:t>
      </w:r>
      <w:r w:rsidR="00D6354E">
        <w:rPr>
          <w:rFonts w:ascii="Times New Roman" w:hAnsi="Times New Roman" w:cs="Times New Roman"/>
          <w:sz w:val="24"/>
          <w:szCs w:val="24"/>
        </w:rPr>
        <w:t>заведующему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3.3. Для проведения проверки приказом </w:t>
      </w:r>
      <w:r w:rsidR="00D6354E">
        <w:rPr>
          <w:rFonts w:ascii="Times New Roman" w:hAnsi="Times New Roman" w:cs="Times New Roman"/>
          <w:sz w:val="24"/>
          <w:szCs w:val="24"/>
        </w:rPr>
        <w:t>заведующего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lastRenderedPageBreak/>
        <w:t xml:space="preserve">3.4. Все лица, входящие в состав комиссии, пользуются равными правами в решении вопросов, рассматриваемых на заседаниях комиссии.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3.5. Персональный состав комиссии по проведению проверки утверждается приказом </w:t>
      </w:r>
      <w:r w:rsidR="00D6354E">
        <w:rPr>
          <w:rFonts w:ascii="Times New Roman" w:hAnsi="Times New Roman" w:cs="Times New Roman"/>
          <w:sz w:val="24"/>
          <w:szCs w:val="24"/>
        </w:rPr>
        <w:t>заведующего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3.6. В проведении проверки не может участвовать работник, прямо или косвенно заинтересованный в ее результатах. В этих случаях он обязан обратиться к </w:t>
      </w:r>
      <w:r w:rsidR="00D6354E">
        <w:rPr>
          <w:rFonts w:ascii="Times New Roman" w:hAnsi="Times New Roman" w:cs="Times New Roman"/>
          <w:sz w:val="24"/>
          <w:szCs w:val="24"/>
        </w:rPr>
        <w:t>заведующему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с письменным заявлением об освобождении его от участия в проведении данной проверки.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3.7. При проведении проверки должны быть: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- заслушаны пояснения уведомителя, других работников  </w:t>
      </w:r>
      <w:r w:rsidR="00D6354E">
        <w:rPr>
          <w:rFonts w:ascii="Times New Roman" w:hAnsi="Times New Roman" w:cs="Times New Roman"/>
          <w:sz w:val="24"/>
          <w:szCs w:val="24"/>
        </w:rPr>
        <w:t>ДОУ</w:t>
      </w:r>
      <w:r w:rsidR="001A267D">
        <w:rPr>
          <w:rFonts w:ascii="Times New Roman" w:hAnsi="Times New Roman" w:cs="Times New Roman"/>
          <w:sz w:val="24"/>
          <w:szCs w:val="24"/>
        </w:rPr>
        <w:t>;</w:t>
      </w:r>
      <w:r w:rsidRPr="00A761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-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:rsidR="00D6354E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- установлены причины и условия, которые способствовали обращению лиц к работнику с целью склонения его к совершению коррупционных правонарушений.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3.8.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A267D" w:rsidRDefault="001A267D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A761EA" w:rsidRPr="00A761EA">
        <w:rPr>
          <w:rFonts w:ascii="Times New Roman" w:hAnsi="Times New Roman" w:cs="Times New Roman"/>
          <w:sz w:val="24"/>
          <w:szCs w:val="24"/>
        </w:rPr>
        <w:t xml:space="preserve">. Работа комиссии должна быть завершена не позднее 10 рабочих дней со дня принятия решения о проведении проверки. </w:t>
      </w:r>
    </w:p>
    <w:p w:rsidR="001A267D" w:rsidRPr="001A267D" w:rsidRDefault="001A267D" w:rsidP="001A2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7D">
        <w:rPr>
          <w:rFonts w:ascii="Times New Roman" w:hAnsi="Times New Roman" w:cs="Times New Roman"/>
          <w:b/>
          <w:sz w:val="24"/>
          <w:szCs w:val="24"/>
        </w:rPr>
        <w:t>4</w:t>
      </w:r>
      <w:r w:rsidR="00A761EA" w:rsidRPr="001A267D">
        <w:rPr>
          <w:rFonts w:ascii="Times New Roman" w:hAnsi="Times New Roman" w:cs="Times New Roman"/>
          <w:b/>
          <w:sz w:val="24"/>
          <w:szCs w:val="24"/>
        </w:rPr>
        <w:t>. Итоги проведения проверки.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>4.1</w:t>
      </w:r>
      <w:r w:rsidR="001A267D">
        <w:rPr>
          <w:rFonts w:ascii="Times New Roman" w:hAnsi="Times New Roman" w:cs="Times New Roman"/>
          <w:sz w:val="24"/>
          <w:szCs w:val="24"/>
        </w:rPr>
        <w:t>.</w:t>
      </w:r>
      <w:r w:rsidRPr="00A761EA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4.2. Решение комиссии оформляется протоколом. Протокол комиссии подписывается председателем и секретарем комиссии.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4.3. Член комиссии, не согласный с ее решением, имеет право в письменной форме изложить свое особое мнение, которое приобщается к протоколу. </w:t>
      </w:r>
    </w:p>
    <w:p w:rsidR="001A267D" w:rsidRPr="00670A7F" w:rsidRDefault="00A761EA" w:rsidP="00A761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>4.4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подтверждения в ходе проверки факта обращения к муниципальному служащему в целях склонения его к совершению</w:t>
      </w:r>
      <w:proofErr w:type="gramEnd"/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коррупционных правонарушений или выявления в действиях муниципального служащего или иных муниципальных служащих, имеющих отношение к вышеуказанным фактам, признаков коррупционного 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правонарушения, комиссией готовятся материалы, которые направляются </w:t>
      </w:r>
      <w:r w:rsidR="001A267D"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заведующему ДОУ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соответствующего решения.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 4.5. </w:t>
      </w:r>
      <w:r w:rsidR="001A267D">
        <w:rPr>
          <w:rFonts w:ascii="Times New Roman" w:hAnsi="Times New Roman" w:cs="Times New Roman"/>
          <w:sz w:val="24"/>
          <w:szCs w:val="24"/>
        </w:rPr>
        <w:t>Заведующий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после получения материалов по результатам работы комиссии в течение трех дней принимает одно из следующих решений: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а) о незамедлительной передаче материалов проверки в правоохранительные органы;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г)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1E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61EA">
        <w:rPr>
          <w:rFonts w:ascii="Times New Roman" w:hAnsi="Times New Roman" w:cs="Times New Roman"/>
          <w:sz w:val="24"/>
          <w:szCs w:val="24"/>
        </w:rPr>
        <w:t xml:space="preserve">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е) о привлечении работника к дисциплинарной ответственности;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ж) об увольнении работника.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A761EA">
        <w:rPr>
          <w:rFonts w:ascii="Times New Roman" w:hAnsi="Times New Roman" w:cs="Times New Roman"/>
          <w:sz w:val="24"/>
          <w:szCs w:val="24"/>
        </w:rPr>
        <w:t>В случае выявления в ходе проверки в действиях муниципального служащего признаков коррупционного правонарушения, предусмотренного частью 3 статьи 9 Федерального закона от 25.12.2008 N 273-ФЗ «О противодействии коррупции»,</w:t>
      </w:r>
      <w:r w:rsidR="001A267D">
        <w:rPr>
          <w:rFonts w:ascii="Times New Roman" w:hAnsi="Times New Roman" w:cs="Times New Roman"/>
          <w:sz w:val="24"/>
          <w:szCs w:val="24"/>
        </w:rPr>
        <w:t xml:space="preserve"> </w:t>
      </w:r>
      <w:r w:rsidRPr="00A761EA">
        <w:rPr>
          <w:rFonts w:ascii="Times New Roman" w:hAnsi="Times New Roman" w:cs="Times New Roman"/>
          <w:sz w:val="24"/>
          <w:szCs w:val="24"/>
        </w:rPr>
        <w:t xml:space="preserve"> материалы по результатам работы комиссии направляются  </w:t>
      </w:r>
      <w:r w:rsidR="001A267D">
        <w:rPr>
          <w:rFonts w:ascii="Times New Roman" w:hAnsi="Times New Roman" w:cs="Times New Roman"/>
          <w:sz w:val="24"/>
          <w:szCs w:val="24"/>
        </w:rPr>
        <w:t>заведующим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в соответствующие органы для привлечения работника </w:t>
      </w:r>
      <w:r w:rsidR="001A267D">
        <w:rPr>
          <w:rFonts w:ascii="Times New Roman" w:hAnsi="Times New Roman" w:cs="Times New Roman"/>
          <w:sz w:val="24"/>
          <w:szCs w:val="24"/>
        </w:rPr>
        <w:t xml:space="preserve">ДОУ </w:t>
      </w:r>
      <w:r w:rsidRPr="00A761EA">
        <w:rPr>
          <w:rFonts w:ascii="Times New Roman" w:hAnsi="Times New Roman" w:cs="Times New Roman"/>
          <w:sz w:val="24"/>
          <w:szCs w:val="24"/>
        </w:rPr>
        <w:t xml:space="preserve"> к иным видам ответственности в соответствии с законодательством Российской Федерации. </w:t>
      </w:r>
      <w:proofErr w:type="gramEnd"/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4.7. В случае опровержения факта обращения работнику </w:t>
      </w:r>
      <w:r w:rsidR="001A267D"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с целью его склонения к совершению коррупционных правонарушений </w:t>
      </w:r>
      <w:r w:rsidR="001A267D">
        <w:rPr>
          <w:rFonts w:ascii="Times New Roman" w:hAnsi="Times New Roman" w:cs="Times New Roman"/>
          <w:sz w:val="24"/>
          <w:szCs w:val="24"/>
        </w:rPr>
        <w:t>заведующий ДОУ</w:t>
      </w:r>
      <w:r w:rsidRPr="00A761EA">
        <w:rPr>
          <w:rFonts w:ascii="Times New Roman" w:hAnsi="Times New Roman" w:cs="Times New Roman"/>
          <w:sz w:val="24"/>
          <w:szCs w:val="24"/>
        </w:rPr>
        <w:t xml:space="preserve"> принимает решение о принятии результатов проверки к сведению. </w:t>
      </w:r>
    </w:p>
    <w:p w:rsidR="001A267D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4.8. Информация о решении по результатам проверки включается в личное дело уведомителя. </w:t>
      </w:r>
    </w:p>
    <w:p w:rsidR="0049057C" w:rsidRDefault="00A761EA" w:rsidP="00A761EA">
      <w:pPr>
        <w:jc w:val="both"/>
        <w:rPr>
          <w:rFonts w:ascii="Times New Roman" w:hAnsi="Times New Roman" w:cs="Times New Roman"/>
          <w:sz w:val="24"/>
          <w:szCs w:val="24"/>
        </w:rPr>
      </w:pPr>
      <w:r w:rsidRPr="00A761EA">
        <w:rPr>
          <w:rFonts w:ascii="Times New Roman" w:hAnsi="Times New Roman" w:cs="Times New Roman"/>
          <w:sz w:val="24"/>
          <w:szCs w:val="24"/>
        </w:rPr>
        <w:t xml:space="preserve">4.9. Работник  </w:t>
      </w:r>
      <w:r w:rsidR="001A267D">
        <w:rPr>
          <w:rFonts w:ascii="Times New Roman" w:hAnsi="Times New Roman" w:cs="Times New Roman"/>
          <w:sz w:val="24"/>
          <w:szCs w:val="24"/>
        </w:rPr>
        <w:t>ДОУ</w:t>
      </w:r>
      <w:r w:rsidRPr="00A761EA">
        <w:rPr>
          <w:rFonts w:ascii="Times New Roman" w:hAnsi="Times New Roman" w:cs="Times New Roman"/>
          <w:sz w:val="24"/>
          <w:szCs w:val="24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102655" w:rsidRDefault="00102655" w:rsidP="00A7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55" w:rsidRDefault="00102655" w:rsidP="00A761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55" w:rsidRDefault="00102655" w:rsidP="00A761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102655" w:rsidTr="001026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2655" w:rsidRDefault="00102655" w:rsidP="00BB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B78C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102655" w:rsidRDefault="00102655" w:rsidP="0010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55" w:rsidRDefault="00102655" w:rsidP="001026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55" w:rsidRPr="00102655" w:rsidRDefault="00102655" w:rsidP="00670A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2655" w:rsidRDefault="00102655" w:rsidP="0010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65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102655" w:rsidRDefault="00102655" w:rsidP="001026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265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02655" w:rsidRPr="00102655" w:rsidRDefault="00102655" w:rsidP="001026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2655" w:rsidRDefault="00102655" w:rsidP="00102655">
      <w:pPr>
        <w:jc w:val="center"/>
        <w:rPr>
          <w:rFonts w:ascii="Times New Roman" w:hAnsi="Times New Roman" w:cs="Times New Roman"/>
          <w:sz w:val="18"/>
          <w:szCs w:val="18"/>
        </w:rPr>
      </w:pPr>
      <w:r w:rsidRPr="00102655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02655">
        <w:rPr>
          <w:rFonts w:ascii="Times New Roman" w:hAnsi="Times New Roman" w:cs="Times New Roman"/>
          <w:sz w:val="24"/>
          <w:szCs w:val="24"/>
        </w:rPr>
        <w:t>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0265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2655">
        <w:rPr>
          <w:rFonts w:ascii="Times New Roman" w:hAnsi="Times New Roman" w:cs="Times New Roman"/>
          <w:sz w:val="18"/>
          <w:szCs w:val="18"/>
        </w:rPr>
        <w:t>(дата, время и место)</w:t>
      </w:r>
    </w:p>
    <w:p w:rsidR="00102655" w:rsidRDefault="00102655" w:rsidP="005A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 xml:space="preserve"> гр. _____________________________________________________________</w:t>
      </w:r>
      <w:r w:rsidR="005A13BA">
        <w:rPr>
          <w:rFonts w:ascii="Times New Roman" w:hAnsi="Times New Roman" w:cs="Times New Roman"/>
          <w:sz w:val="24"/>
          <w:szCs w:val="24"/>
        </w:rPr>
        <w:t>__________</w:t>
      </w:r>
      <w:r w:rsidRPr="00102655">
        <w:rPr>
          <w:rFonts w:ascii="Times New Roman" w:hAnsi="Times New Roman" w:cs="Times New Roman"/>
          <w:sz w:val="24"/>
          <w:szCs w:val="24"/>
        </w:rPr>
        <w:t>___</w:t>
      </w:r>
    </w:p>
    <w:p w:rsidR="005A13BA" w:rsidRPr="005A13BA" w:rsidRDefault="00102655" w:rsidP="005A1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13B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A13BA" w:rsidRDefault="00102655" w:rsidP="00102655">
      <w:pPr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BA" w:rsidRDefault="00102655" w:rsidP="00102655">
      <w:pPr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 _________________________________________________________________</w:t>
      </w:r>
      <w:r w:rsidR="005A13BA">
        <w:rPr>
          <w:rFonts w:ascii="Times New Roman" w:hAnsi="Times New Roman" w:cs="Times New Roman"/>
          <w:sz w:val="24"/>
          <w:szCs w:val="24"/>
        </w:rPr>
        <w:t>__________</w:t>
      </w:r>
      <w:r w:rsidRPr="00102655">
        <w:rPr>
          <w:rFonts w:ascii="Times New Roman" w:hAnsi="Times New Roman" w:cs="Times New Roman"/>
          <w:sz w:val="24"/>
          <w:szCs w:val="24"/>
        </w:rPr>
        <w:t xml:space="preserve">_ </w:t>
      </w:r>
      <w:r w:rsidR="005A1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55" w:rsidRDefault="005A13BA" w:rsidP="005A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       </w:t>
      </w:r>
      <w:r w:rsidR="00102655" w:rsidRPr="005A13BA">
        <w:rPr>
          <w:rFonts w:ascii="Times New Roman" w:hAnsi="Times New Roman" w:cs="Times New Roman"/>
          <w:sz w:val="18"/>
          <w:szCs w:val="18"/>
        </w:rPr>
        <w:t>(в произвольной форме изложить и</w:t>
      </w:r>
      <w:r w:rsidRPr="005A13BA">
        <w:rPr>
          <w:rFonts w:ascii="Times New Roman" w:hAnsi="Times New Roman" w:cs="Times New Roman"/>
          <w:sz w:val="18"/>
          <w:szCs w:val="18"/>
        </w:rPr>
        <w:t xml:space="preserve">нформацию об обстоятельствах </w:t>
      </w:r>
      <w:r w:rsidR="00102655" w:rsidRPr="005A13BA">
        <w:rPr>
          <w:rFonts w:ascii="Times New Roman" w:hAnsi="Times New Roman" w:cs="Times New Roman"/>
          <w:sz w:val="18"/>
          <w:szCs w:val="18"/>
        </w:rPr>
        <w:t>обращения в целях склонения к совершению коррупционных действий)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3BA" w:rsidRDefault="005A13BA" w:rsidP="005A13BA">
      <w:pPr>
        <w:rPr>
          <w:rFonts w:ascii="Times New Roman" w:hAnsi="Times New Roman" w:cs="Times New Roman"/>
          <w:sz w:val="24"/>
          <w:szCs w:val="24"/>
        </w:rPr>
      </w:pPr>
    </w:p>
    <w:p w:rsidR="005A13BA" w:rsidRDefault="005A13BA" w:rsidP="005A13BA">
      <w:pPr>
        <w:rPr>
          <w:rFonts w:ascii="Times New Roman" w:hAnsi="Times New Roman" w:cs="Times New Roman"/>
          <w:sz w:val="24"/>
          <w:szCs w:val="24"/>
        </w:rPr>
      </w:pPr>
    </w:p>
    <w:p w:rsidR="005A13BA" w:rsidRPr="00102655" w:rsidRDefault="005A13BA" w:rsidP="005A13BA">
      <w:pPr>
        <w:rPr>
          <w:rFonts w:ascii="Times New Roman" w:hAnsi="Times New Roman" w:cs="Times New Roman"/>
          <w:sz w:val="24"/>
          <w:szCs w:val="24"/>
        </w:rPr>
      </w:pPr>
    </w:p>
    <w:p w:rsidR="005A13BA" w:rsidRDefault="00102655" w:rsidP="005A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 xml:space="preserve">«____»_______________ 20___г. </w:t>
      </w:r>
      <w:r w:rsidR="005A13B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2655">
        <w:rPr>
          <w:rFonts w:ascii="Times New Roman" w:hAnsi="Times New Roman" w:cs="Times New Roman"/>
          <w:sz w:val="24"/>
          <w:szCs w:val="24"/>
        </w:rPr>
        <w:t xml:space="preserve"> ______________________   </w:t>
      </w:r>
    </w:p>
    <w:p w:rsidR="00102655" w:rsidRDefault="005A13BA" w:rsidP="005A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02655" w:rsidRPr="005A13BA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:rsidR="005A13BA" w:rsidRDefault="005A13BA" w:rsidP="005A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13BA" w:rsidRDefault="005A13BA" w:rsidP="005A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13BA" w:rsidRDefault="005A13BA" w:rsidP="005A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13BA" w:rsidRPr="005A13BA" w:rsidRDefault="005A13BA" w:rsidP="005A13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13BA" w:rsidRDefault="00102655" w:rsidP="00102655">
      <w:pPr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>Уведомление зарегистрировано в Журнале</w:t>
      </w:r>
      <w:r w:rsidR="005A13BA">
        <w:rPr>
          <w:rFonts w:ascii="Times New Roman" w:hAnsi="Times New Roman" w:cs="Times New Roman"/>
          <w:sz w:val="24"/>
          <w:szCs w:val="24"/>
        </w:rPr>
        <w:t xml:space="preserve"> регистрации </w:t>
      </w:r>
    </w:p>
    <w:p w:rsidR="00102655" w:rsidRPr="00102655" w:rsidRDefault="005A13BA" w:rsidP="0010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</w:t>
      </w:r>
      <w:r w:rsidR="00102655" w:rsidRPr="00102655">
        <w:rPr>
          <w:rFonts w:ascii="Times New Roman" w:hAnsi="Times New Roman" w:cs="Times New Roman"/>
          <w:sz w:val="24"/>
          <w:szCs w:val="24"/>
        </w:rPr>
        <w:t xml:space="preserve"> 20___ г.  N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02655" w:rsidRPr="0010265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A13BA" w:rsidRDefault="00102655" w:rsidP="005A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5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A13BA">
        <w:rPr>
          <w:rFonts w:ascii="Times New Roman" w:hAnsi="Times New Roman" w:cs="Times New Roman"/>
          <w:sz w:val="24"/>
          <w:szCs w:val="24"/>
        </w:rPr>
        <w:t>__________</w:t>
      </w:r>
    </w:p>
    <w:p w:rsidR="00102655" w:rsidRPr="005A13BA" w:rsidRDefault="00102655" w:rsidP="005A13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13BA">
        <w:rPr>
          <w:rFonts w:ascii="Times New Roman" w:hAnsi="Times New Roman" w:cs="Times New Roman"/>
          <w:sz w:val="18"/>
          <w:szCs w:val="18"/>
        </w:rPr>
        <w:t>(ф. и.о., должность ответственного лица)</w:t>
      </w:r>
    </w:p>
    <w:p w:rsidR="005A13BA" w:rsidRP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2655" w:rsidRPr="00670A7F" w:rsidRDefault="005A13BA" w:rsidP="001026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Примечание: </w:t>
      </w:r>
      <w:r w:rsidR="00102655"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случае  направления  работником 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102655"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содержащейся  в  настоящем  уведомлении,  в  органы  прокуратуры или другие государственные  органы  необходимо  указать это обстоятельство в настоящем уведомлении  с  указанием  наименований  соответствующих  органов,  куда направлена информация</w:t>
      </w:r>
      <w:r w:rsidRPr="00670A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78C5" w:rsidRDefault="00BB78C5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5A13BA" w:rsidTr="005A13B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A13BA" w:rsidRDefault="005A13BA" w:rsidP="00BB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2 к </w:t>
            </w:r>
            <w:r w:rsidR="00BB78C5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  <w:p w:rsidR="005A13BA" w:rsidRDefault="005A13BA" w:rsidP="001026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13BA" w:rsidRDefault="005A13BA" w:rsidP="001026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13BA" w:rsidRDefault="005A13BA" w:rsidP="005A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BA">
        <w:rPr>
          <w:rFonts w:ascii="Times New Roman" w:hAnsi="Times New Roman" w:cs="Times New Roman"/>
          <w:b/>
          <w:sz w:val="24"/>
          <w:szCs w:val="24"/>
        </w:rPr>
        <w:t>ЖУРНАЛ УЧЕТА УВЕДОМЛЕНИЙ</w:t>
      </w:r>
    </w:p>
    <w:p w:rsidR="005A13BA" w:rsidRDefault="005A13BA" w:rsidP="005A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BA">
        <w:rPr>
          <w:rFonts w:ascii="Times New Roman" w:hAnsi="Times New Roman" w:cs="Times New Roman"/>
          <w:b/>
          <w:sz w:val="24"/>
          <w:szCs w:val="24"/>
        </w:rPr>
        <w:t xml:space="preserve"> о случаях склонения работника к совершению коррупционных правонарушений или о ставшей известной работнику информации о случаях     совершения  коррупционных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МКДОУ «Детский сад №32»</w:t>
      </w:r>
    </w:p>
    <w:p w:rsidR="005A13BA" w:rsidRDefault="005A13BA" w:rsidP="005A1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1701"/>
        <w:gridCol w:w="1843"/>
        <w:gridCol w:w="1843"/>
        <w:gridCol w:w="1808"/>
      </w:tblGrid>
      <w:tr w:rsidR="005A13BA" w:rsidTr="005A13BA">
        <w:tc>
          <w:tcPr>
            <w:tcW w:w="675" w:type="dxa"/>
          </w:tcPr>
          <w:p w:rsidR="005A13BA" w:rsidRPr="00160AA3" w:rsidRDefault="005A13BA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5A13BA" w:rsidRPr="00160AA3" w:rsidRDefault="005A13BA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1701" w:type="dxa"/>
          </w:tcPr>
          <w:p w:rsidR="005A13BA" w:rsidRPr="00160AA3" w:rsidRDefault="005A13BA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  подавшего уведомление</w:t>
            </w:r>
          </w:p>
        </w:tc>
        <w:tc>
          <w:tcPr>
            <w:tcW w:w="1843" w:type="dxa"/>
          </w:tcPr>
          <w:p w:rsidR="005A13BA" w:rsidRPr="00160AA3" w:rsidRDefault="005A13BA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843" w:type="dxa"/>
          </w:tcPr>
          <w:p w:rsidR="005A13BA" w:rsidRPr="00160AA3" w:rsidRDefault="005A13BA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должность лица,   принявшего </w:t>
            </w:r>
            <w:proofErr w:type="spellStart"/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proofErr w:type="spellEnd"/>
          </w:p>
        </w:tc>
        <w:tc>
          <w:tcPr>
            <w:tcW w:w="1808" w:type="dxa"/>
          </w:tcPr>
          <w:p w:rsidR="005A13BA" w:rsidRPr="00160AA3" w:rsidRDefault="00160AA3" w:rsidP="005A1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A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  принявшего уведомление</w:t>
            </w:r>
          </w:p>
        </w:tc>
      </w:tr>
      <w:tr w:rsidR="005A13BA" w:rsidTr="005A13BA">
        <w:tc>
          <w:tcPr>
            <w:tcW w:w="675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A13BA" w:rsidRDefault="005A13BA" w:rsidP="005A13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3BA" w:rsidRPr="005A13BA" w:rsidRDefault="005A13BA" w:rsidP="005A13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13BA" w:rsidRPr="005A13BA" w:rsidSect="0049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EA"/>
    <w:rsid w:val="00102655"/>
    <w:rsid w:val="00153BE3"/>
    <w:rsid w:val="00160AA3"/>
    <w:rsid w:val="001A267D"/>
    <w:rsid w:val="001C4C0B"/>
    <w:rsid w:val="002D7262"/>
    <w:rsid w:val="0049057C"/>
    <w:rsid w:val="005A13BA"/>
    <w:rsid w:val="00670A7F"/>
    <w:rsid w:val="009A41FD"/>
    <w:rsid w:val="00A761EA"/>
    <w:rsid w:val="00BB78C5"/>
    <w:rsid w:val="00D6354E"/>
    <w:rsid w:val="00D6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2018-04-27T07:40:00Z</cp:lastPrinted>
  <dcterms:created xsi:type="dcterms:W3CDTF">2018-05-15T11:36:00Z</dcterms:created>
  <dcterms:modified xsi:type="dcterms:W3CDTF">2018-05-15T11:36:00Z</dcterms:modified>
</cp:coreProperties>
</file>