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4B1" w:rsidRDefault="005064B1" w:rsidP="00A74D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2356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4B1" w:rsidRDefault="005064B1" w:rsidP="00A74D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4B1" w:rsidRDefault="005064B1" w:rsidP="00A74D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9F" w:rsidRPr="0023141D" w:rsidRDefault="00A74D9F" w:rsidP="00A74D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41D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A74D9F" w:rsidRPr="00C230E1" w:rsidRDefault="00A74D9F" w:rsidP="00C230E1">
      <w:pPr>
        <w:jc w:val="both"/>
        <w:rPr>
          <w:rFonts w:ascii="Times New Roman" w:hAnsi="Times New Roman" w:cs="Times New Roman"/>
          <w:sz w:val="24"/>
          <w:szCs w:val="24"/>
        </w:rPr>
      </w:pPr>
      <w:r w:rsidRPr="00C230E1">
        <w:rPr>
          <w:rFonts w:ascii="Times New Roman" w:hAnsi="Times New Roman" w:cs="Times New Roman"/>
          <w:sz w:val="24"/>
          <w:szCs w:val="24"/>
        </w:rPr>
        <w:t>1</w:t>
      </w:r>
      <w:r w:rsidR="00C230E1" w:rsidRPr="00C230E1">
        <w:rPr>
          <w:rFonts w:ascii="Times New Roman" w:hAnsi="Times New Roman" w:cs="Times New Roman"/>
          <w:sz w:val="24"/>
          <w:szCs w:val="24"/>
        </w:rPr>
        <w:t>.</w:t>
      </w:r>
      <w:r w:rsidRPr="00C230E1">
        <w:rPr>
          <w:rFonts w:ascii="Times New Roman" w:hAnsi="Times New Roman" w:cs="Times New Roman"/>
          <w:sz w:val="24"/>
          <w:szCs w:val="24"/>
        </w:rPr>
        <w:t xml:space="preserve"> Пояснительная записка</w:t>
      </w:r>
      <w:r w:rsidR="00884293">
        <w:rPr>
          <w:rFonts w:ascii="Times New Roman" w:hAnsi="Times New Roman" w:cs="Times New Roman"/>
          <w:sz w:val="24"/>
          <w:szCs w:val="24"/>
        </w:rPr>
        <w:softHyphen/>
      </w:r>
      <w:r w:rsidR="00884293">
        <w:rPr>
          <w:rFonts w:ascii="Times New Roman" w:hAnsi="Times New Roman" w:cs="Times New Roman"/>
          <w:sz w:val="24"/>
          <w:szCs w:val="24"/>
        </w:rPr>
        <w:softHyphen/>
      </w:r>
      <w:r w:rsidR="00884293">
        <w:rPr>
          <w:rFonts w:ascii="Times New Roman" w:hAnsi="Times New Roman" w:cs="Times New Roman"/>
          <w:sz w:val="24"/>
          <w:szCs w:val="24"/>
        </w:rPr>
        <w:softHyphen/>
      </w:r>
      <w:r w:rsidR="00884293">
        <w:rPr>
          <w:rFonts w:ascii="Times New Roman" w:hAnsi="Times New Roman" w:cs="Times New Roman"/>
          <w:sz w:val="24"/>
          <w:szCs w:val="24"/>
        </w:rPr>
        <w:softHyphen/>
      </w:r>
      <w:r w:rsidR="00884293">
        <w:rPr>
          <w:rFonts w:ascii="Times New Roman" w:hAnsi="Times New Roman" w:cs="Times New Roman"/>
          <w:sz w:val="24"/>
          <w:szCs w:val="24"/>
        </w:rPr>
        <w:softHyphen/>
      </w:r>
      <w:r w:rsidR="00884293">
        <w:rPr>
          <w:rFonts w:ascii="Times New Roman" w:hAnsi="Times New Roman" w:cs="Times New Roman"/>
          <w:sz w:val="24"/>
          <w:szCs w:val="24"/>
        </w:rPr>
        <w:softHyphen/>
      </w:r>
      <w:r w:rsidR="00884293">
        <w:rPr>
          <w:rFonts w:ascii="Times New Roman" w:hAnsi="Times New Roman" w:cs="Times New Roman"/>
          <w:sz w:val="24"/>
          <w:szCs w:val="24"/>
        </w:rPr>
        <w:softHyphen/>
      </w:r>
      <w:r w:rsidR="00884293">
        <w:rPr>
          <w:rFonts w:ascii="Times New Roman" w:hAnsi="Times New Roman" w:cs="Times New Roman"/>
          <w:sz w:val="24"/>
          <w:szCs w:val="24"/>
        </w:rPr>
        <w:softHyphen/>
      </w:r>
      <w:r w:rsidR="00884293">
        <w:rPr>
          <w:rFonts w:ascii="Times New Roman" w:hAnsi="Times New Roman" w:cs="Times New Roman"/>
          <w:sz w:val="24"/>
          <w:szCs w:val="24"/>
        </w:rPr>
        <w:softHyphen/>
      </w:r>
      <w:r w:rsidR="00884293">
        <w:rPr>
          <w:rFonts w:ascii="Times New Roman" w:hAnsi="Times New Roman" w:cs="Times New Roman"/>
          <w:sz w:val="24"/>
          <w:szCs w:val="24"/>
        </w:rPr>
        <w:softHyphen/>
      </w:r>
      <w:r w:rsidR="00884293">
        <w:rPr>
          <w:rFonts w:ascii="Times New Roman" w:hAnsi="Times New Roman" w:cs="Times New Roman"/>
          <w:sz w:val="24"/>
          <w:szCs w:val="24"/>
        </w:rPr>
        <w:softHyphen/>
      </w:r>
      <w:r w:rsidR="00884293">
        <w:rPr>
          <w:rFonts w:ascii="Times New Roman" w:hAnsi="Times New Roman" w:cs="Times New Roman"/>
          <w:sz w:val="24"/>
          <w:szCs w:val="24"/>
        </w:rPr>
        <w:softHyphen/>
      </w:r>
      <w:r w:rsidR="00884293">
        <w:rPr>
          <w:rFonts w:ascii="Times New Roman" w:hAnsi="Times New Roman" w:cs="Times New Roman"/>
          <w:sz w:val="24"/>
          <w:szCs w:val="24"/>
        </w:rPr>
        <w:softHyphen/>
      </w:r>
      <w:r w:rsidR="00884293">
        <w:rPr>
          <w:rFonts w:ascii="Times New Roman" w:hAnsi="Times New Roman" w:cs="Times New Roman"/>
          <w:sz w:val="24"/>
          <w:szCs w:val="24"/>
        </w:rPr>
        <w:softHyphen/>
      </w:r>
      <w:r w:rsidR="00884293">
        <w:rPr>
          <w:rFonts w:ascii="Times New Roman" w:hAnsi="Times New Roman" w:cs="Times New Roman"/>
          <w:sz w:val="24"/>
          <w:szCs w:val="24"/>
        </w:rPr>
        <w:softHyphen/>
      </w:r>
      <w:r w:rsidR="00884293">
        <w:rPr>
          <w:rFonts w:ascii="Times New Roman" w:hAnsi="Times New Roman" w:cs="Times New Roman"/>
          <w:sz w:val="24"/>
          <w:szCs w:val="24"/>
        </w:rPr>
        <w:softHyphen/>
      </w:r>
      <w:r w:rsidR="00884293">
        <w:rPr>
          <w:rFonts w:ascii="Times New Roman" w:hAnsi="Times New Roman" w:cs="Times New Roman"/>
          <w:sz w:val="24"/>
          <w:szCs w:val="24"/>
        </w:rPr>
        <w:softHyphen/>
      </w:r>
      <w:r w:rsidR="00884293">
        <w:rPr>
          <w:rFonts w:ascii="Times New Roman" w:hAnsi="Times New Roman" w:cs="Times New Roman"/>
          <w:sz w:val="24"/>
          <w:szCs w:val="24"/>
        </w:rPr>
        <w:softHyphen/>
      </w:r>
      <w:r w:rsidR="00884293">
        <w:rPr>
          <w:rFonts w:ascii="Times New Roman" w:hAnsi="Times New Roman" w:cs="Times New Roman"/>
          <w:sz w:val="24"/>
          <w:szCs w:val="24"/>
        </w:rPr>
        <w:softHyphen/>
      </w:r>
      <w:r w:rsidR="00884293">
        <w:rPr>
          <w:rFonts w:ascii="Times New Roman" w:hAnsi="Times New Roman" w:cs="Times New Roman"/>
          <w:sz w:val="24"/>
          <w:szCs w:val="24"/>
        </w:rPr>
        <w:softHyphen/>
      </w:r>
      <w:r w:rsidR="00884293">
        <w:rPr>
          <w:rFonts w:ascii="Times New Roman" w:hAnsi="Times New Roman" w:cs="Times New Roman"/>
          <w:sz w:val="24"/>
          <w:szCs w:val="24"/>
        </w:rPr>
        <w:softHyphen/>
      </w:r>
      <w:r w:rsidR="00884293">
        <w:rPr>
          <w:rFonts w:ascii="Times New Roman" w:hAnsi="Times New Roman" w:cs="Times New Roman"/>
          <w:sz w:val="24"/>
          <w:szCs w:val="24"/>
        </w:rPr>
        <w:softHyphen/>
      </w:r>
      <w:r w:rsidR="00884293">
        <w:rPr>
          <w:rFonts w:ascii="Times New Roman" w:hAnsi="Times New Roman" w:cs="Times New Roman"/>
          <w:sz w:val="24"/>
          <w:szCs w:val="24"/>
        </w:rPr>
        <w:softHyphen/>
        <w:t>……………………………………………………………………….5</w:t>
      </w:r>
    </w:p>
    <w:p w:rsidR="00A74D9F" w:rsidRPr="00C230E1" w:rsidRDefault="00A74D9F" w:rsidP="00C230E1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0E1">
        <w:rPr>
          <w:rFonts w:ascii="Times New Roman" w:hAnsi="Times New Roman" w:cs="Times New Roman"/>
          <w:sz w:val="24"/>
          <w:szCs w:val="24"/>
        </w:rPr>
        <w:t xml:space="preserve"> Цели и задачи программы</w:t>
      </w:r>
      <w:r w:rsidR="008842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………………………………………………………………….6</w:t>
      </w:r>
    </w:p>
    <w:p w:rsidR="00A74D9F" w:rsidRPr="00C230E1" w:rsidRDefault="00A74D9F" w:rsidP="00C230E1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0E1">
        <w:rPr>
          <w:rFonts w:ascii="Times New Roman" w:hAnsi="Times New Roman" w:cs="Times New Roman"/>
          <w:sz w:val="24"/>
          <w:szCs w:val="24"/>
        </w:rPr>
        <w:t xml:space="preserve"> Планируемые результаты</w:t>
      </w:r>
      <w:r w:rsidR="008842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…………………………………………………………………..7</w:t>
      </w:r>
    </w:p>
    <w:p w:rsidR="00A74D9F" w:rsidRPr="00C230E1" w:rsidRDefault="00A74D9F" w:rsidP="00C230E1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0E1">
        <w:rPr>
          <w:rFonts w:ascii="Times New Roman" w:hAnsi="Times New Roman" w:cs="Times New Roman"/>
          <w:sz w:val="24"/>
          <w:szCs w:val="24"/>
        </w:rPr>
        <w:t xml:space="preserve"> Объем образовательной нагрузки</w:t>
      </w:r>
      <w:r w:rsidR="00884293">
        <w:rPr>
          <w:rFonts w:ascii="Times New Roman" w:hAnsi="Times New Roman" w:cs="Times New Roman"/>
          <w:sz w:val="24"/>
          <w:szCs w:val="24"/>
        </w:rPr>
        <w:t>…………………………………………………………7</w:t>
      </w:r>
    </w:p>
    <w:p w:rsidR="00A74D9F" w:rsidRPr="00C230E1" w:rsidRDefault="00A74D9F" w:rsidP="00C230E1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0E1">
        <w:rPr>
          <w:rFonts w:ascii="Times New Roman" w:hAnsi="Times New Roman" w:cs="Times New Roman"/>
          <w:sz w:val="24"/>
          <w:szCs w:val="24"/>
        </w:rPr>
        <w:t xml:space="preserve"> Характеристика особенностей развития детей младшего дошкольного возраста</w:t>
      </w:r>
      <w:r w:rsidR="00884293">
        <w:rPr>
          <w:rFonts w:ascii="Times New Roman" w:hAnsi="Times New Roman" w:cs="Times New Roman"/>
          <w:sz w:val="24"/>
          <w:szCs w:val="24"/>
        </w:rPr>
        <w:t>……..7</w:t>
      </w:r>
    </w:p>
    <w:p w:rsidR="00A74D9F" w:rsidRPr="00C230E1" w:rsidRDefault="00A74D9F" w:rsidP="00C230E1">
      <w:pPr>
        <w:jc w:val="both"/>
        <w:rPr>
          <w:rFonts w:ascii="Times New Roman" w:hAnsi="Times New Roman" w:cs="Times New Roman"/>
          <w:sz w:val="24"/>
          <w:szCs w:val="24"/>
        </w:rPr>
      </w:pPr>
      <w:r w:rsidRPr="00C230E1">
        <w:rPr>
          <w:rFonts w:ascii="Times New Roman" w:hAnsi="Times New Roman" w:cs="Times New Roman"/>
          <w:sz w:val="24"/>
          <w:szCs w:val="24"/>
        </w:rPr>
        <w:t>2</w:t>
      </w:r>
      <w:r w:rsidR="00C230E1" w:rsidRPr="00C230E1">
        <w:rPr>
          <w:rFonts w:ascii="Times New Roman" w:hAnsi="Times New Roman" w:cs="Times New Roman"/>
          <w:sz w:val="24"/>
          <w:szCs w:val="24"/>
        </w:rPr>
        <w:t>.</w:t>
      </w:r>
      <w:r w:rsidRPr="00C230E1">
        <w:rPr>
          <w:rFonts w:ascii="Times New Roman" w:hAnsi="Times New Roman" w:cs="Times New Roman"/>
          <w:sz w:val="24"/>
          <w:szCs w:val="24"/>
        </w:rPr>
        <w:t xml:space="preserve"> Содержание Программы</w:t>
      </w:r>
      <w:r w:rsidR="008842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……………………………………………………………………..8</w:t>
      </w:r>
    </w:p>
    <w:p w:rsidR="00A74D9F" w:rsidRPr="00C230E1" w:rsidRDefault="00A74D9F" w:rsidP="00C230E1">
      <w:pPr>
        <w:jc w:val="both"/>
        <w:rPr>
          <w:rFonts w:ascii="Times New Roman" w:hAnsi="Times New Roman" w:cs="Times New Roman"/>
          <w:sz w:val="24"/>
          <w:szCs w:val="24"/>
        </w:rPr>
      </w:pPr>
      <w:r w:rsidRPr="00C230E1">
        <w:rPr>
          <w:rFonts w:ascii="Times New Roman" w:hAnsi="Times New Roman" w:cs="Times New Roman"/>
          <w:sz w:val="24"/>
          <w:szCs w:val="24"/>
        </w:rPr>
        <w:t>3</w:t>
      </w:r>
      <w:r w:rsidR="00C230E1" w:rsidRPr="00C230E1">
        <w:rPr>
          <w:rFonts w:ascii="Times New Roman" w:hAnsi="Times New Roman" w:cs="Times New Roman"/>
          <w:sz w:val="24"/>
          <w:szCs w:val="24"/>
        </w:rPr>
        <w:t>.</w:t>
      </w:r>
      <w:r w:rsidRPr="00C230E1">
        <w:rPr>
          <w:rFonts w:ascii="Times New Roman" w:hAnsi="Times New Roman" w:cs="Times New Roman"/>
          <w:sz w:val="24"/>
          <w:szCs w:val="24"/>
        </w:rPr>
        <w:t xml:space="preserve"> Организационно-педагогические условия реализации Программы</w:t>
      </w:r>
      <w:r w:rsidR="00884293">
        <w:rPr>
          <w:rFonts w:ascii="Times New Roman" w:hAnsi="Times New Roman" w:cs="Times New Roman"/>
          <w:sz w:val="24"/>
          <w:szCs w:val="24"/>
        </w:rPr>
        <w:t>……………………..20</w:t>
      </w:r>
    </w:p>
    <w:p w:rsidR="00A74D9F" w:rsidRPr="00C230E1" w:rsidRDefault="00A74D9F" w:rsidP="00C230E1">
      <w:pPr>
        <w:jc w:val="both"/>
        <w:rPr>
          <w:rFonts w:ascii="Times New Roman" w:hAnsi="Times New Roman" w:cs="Times New Roman"/>
          <w:sz w:val="24"/>
          <w:szCs w:val="24"/>
        </w:rPr>
      </w:pPr>
      <w:r w:rsidRPr="00C230E1">
        <w:rPr>
          <w:rFonts w:ascii="Times New Roman" w:hAnsi="Times New Roman" w:cs="Times New Roman"/>
          <w:sz w:val="24"/>
          <w:szCs w:val="24"/>
        </w:rPr>
        <w:t>3.1. Учебный план</w:t>
      </w:r>
      <w:r w:rsidR="008842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………………………………………………………………………………20</w:t>
      </w:r>
    </w:p>
    <w:p w:rsidR="00A74D9F" w:rsidRPr="00C230E1" w:rsidRDefault="00A74D9F" w:rsidP="00C230E1">
      <w:pPr>
        <w:jc w:val="both"/>
        <w:rPr>
          <w:rFonts w:ascii="Times New Roman" w:hAnsi="Times New Roman" w:cs="Times New Roman"/>
          <w:sz w:val="24"/>
          <w:szCs w:val="24"/>
        </w:rPr>
      </w:pPr>
      <w:r w:rsidRPr="00C230E1">
        <w:rPr>
          <w:rFonts w:ascii="Times New Roman" w:hAnsi="Times New Roman" w:cs="Times New Roman"/>
          <w:sz w:val="24"/>
          <w:szCs w:val="24"/>
        </w:rPr>
        <w:t>3.2. Календарный учебный график</w:t>
      </w:r>
      <w:r w:rsidR="00884293">
        <w:rPr>
          <w:rFonts w:ascii="Times New Roman" w:hAnsi="Times New Roman" w:cs="Times New Roman"/>
          <w:sz w:val="24"/>
          <w:szCs w:val="24"/>
        </w:rPr>
        <w:t>……………………………………………………………20</w:t>
      </w:r>
    </w:p>
    <w:p w:rsidR="00A74D9F" w:rsidRPr="00C230E1" w:rsidRDefault="00A74D9F" w:rsidP="00C230E1">
      <w:pPr>
        <w:jc w:val="both"/>
        <w:rPr>
          <w:rFonts w:ascii="Times New Roman" w:hAnsi="Times New Roman" w:cs="Times New Roman"/>
          <w:sz w:val="24"/>
          <w:szCs w:val="24"/>
        </w:rPr>
      </w:pPr>
      <w:r w:rsidRPr="00C230E1">
        <w:rPr>
          <w:rFonts w:ascii="Times New Roman" w:hAnsi="Times New Roman" w:cs="Times New Roman"/>
          <w:sz w:val="24"/>
          <w:szCs w:val="24"/>
        </w:rPr>
        <w:t>3.3. Расписание занятий</w:t>
      </w:r>
      <w:r w:rsidR="008842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………………………………………………………………………..21</w:t>
      </w:r>
    </w:p>
    <w:p w:rsidR="00A74D9F" w:rsidRPr="00C230E1" w:rsidRDefault="00A74D9F" w:rsidP="00C230E1">
      <w:pPr>
        <w:jc w:val="both"/>
        <w:rPr>
          <w:rFonts w:ascii="Times New Roman" w:hAnsi="Times New Roman" w:cs="Times New Roman"/>
          <w:sz w:val="24"/>
          <w:szCs w:val="24"/>
        </w:rPr>
      </w:pPr>
      <w:r w:rsidRPr="00C230E1">
        <w:rPr>
          <w:rFonts w:ascii="Times New Roman" w:hAnsi="Times New Roman" w:cs="Times New Roman"/>
          <w:sz w:val="24"/>
          <w:szCs w:val="24"/>
        </w:rPr>
        <w:t>3.4. Обеспеченность методическими материалами и средствами</w:t>
      </w:r>
      <w:r w:rsidR="00884293">
        <w:rPr>
          <w:rFonts w:ascii="Times New Roman" w:hAnsi="Times New Roman" w:cs="Times New Roman"/>
          <w:sz w:val="24"/>
          <w:szCs w:val="24"/>
        </w:rPr>
        <w:t>………………………….</w:t>
      </w:r>
      <w:r w:rsidR="0023141D">
        <w:rPr>
          <w:rFonts w:ascii="Times New Roman" w:hAnsi="Times New Roman" w:cs="Times New Roman"/>
          <w:sz w:val="24"/>
          <w:szCs w:val="24"/>
        </w:rPr>
        <w:t>21</w:t>
      </w:r>
    </w:p>
    <w:p w:rsidR="00A74D9F" w:rsidRPr="00C230E1" w:rsidRDefault="00A74D9F" w:rsidP="00C230E1">
      <w:pPr>
        <w:jc w:val="both"/>
        <w:rPr>
          <w:rFonts w:ascii="Times New Roman" w:hAnsi="Times New Roman" w:cs="Times New Roman"/>
          <w:sz w:val="24"/>
          <w:szCs w:val="24"/>
        </w:rPr>
      </w:pPr>
      <w:r w:rsidRPr="00C230E1">
        <w:rPr>
          <w:rFonts w:ascii="Times New Roman" w:hAnsi="Times New Roman" w:cs="Times New Roman"/>
          <w:sz w:val="24"/>
          <w:szCs w:val="24"/>
        </w:rPr>
        <w:t>3.5. Описание материально-технического обеспечения Программы</w:t>
      </w:r>
      <w:r w:rsidR="0023141D">
        <w:rPr>
          <w:rFonts w:ascii="Times New Roman" w:hAnsi="Times New Roman" w:cs="Times New Roman"/>
          <w:sz w:val="24"/>
          <w:szCs w:val="24"/>
        </w:rPr>
        <w:t>………………………22</w:t>
      </w:r>
    </w:p>
    <w:p w:rsidR="00A74D9F" w:rsidRPr="00C230E1" w:rsidRDefault="00A74D9F" w:rsidP="00C230E1">
      <w:pPr>
        <w:jc w:val="both"/>
        <w:rPr>
          <w:rFonts w:ascii="Times New Roman" w:hAnsi="Times New Roman" w:cs="Times New Roman"/>
          <w:sz w:val="24"/>
          <w:szCs w:val="24"/>
        </w:rPr>
      </w:pPr>
      <w:r w:rsidRPr="00C230E1">
        <w:rPr>
          <w:rFonts w:ascii="Times New Roman" w:hAnsi="Times New Roman" w:cs="Times New Roman"/>
          <w:sz w:val="24"/>
          <w:szCs w:val="24"/>
        </w:rPr>
        <w:t>4</w:t>
      </w:r>
      <w:r w:rsidR="00C230E1" w:rsidRPr="00C230E1">
        <w:rPr>
          <w:rFonts w:ascii="Times New Roman" w:hAnsi="Times New Roman" w:cs="Times New Roman"/>
          <w:sz w:val="24"/>
          <w:szCs w:val="24"/>
        </w:rPr>
        <w:t>.</w:t>
      </w:r>
      <w:r w:rsidRPr="00C230E1">
        <w:rPr>
          <w:rFonts w:ascii="Times New Roman" w:hAnsi="Times New Roman" w:cs="Times New Roman"/>
          <w:sz w:val="24"/>
          <w:szCs w:val="24"/>
        </w:rPr>
        <w:t xml:space="preserve"> Система педагогической диагностики (мониторинга) достижения детьми планируемых результатов освоения Программы</w:t>
      </w:r>
      <w:r w:rsidR="0023141D">
        <w:rPr>
          <w:rFonts w:ascii="Times New Roman" w:hAnsi="Times New Roman" w:cs="Times New Roman"/>
          <w:sz w:val="24"/>
          <w:szCs w:val="24"/>
        </w:rPr>
        <w:t>…………………………………………………………….22</w:t>
      </w:r>
    </w:p>
    <w:p w:rsidR="00C230E1" w:rsidRPr="00C230E1" w:rsidRDefault="00C230E1" w:rsidP="00C230E1">
      <w:pPr>
        <w:jc w:val="both"/>
        <w:rPr>
          <w:rFonts w:ascii="Times New Roman" w:hAnsi="Times New Roman" w:cs="Times New Roman"/>
          <w:sz w:val="24"/>
          <w:szCs w:val="24"/>
        </w:rPr>
      </w:pPr>
      <w:r w:rsidRPr="00C230E1">
        <w:rPr>
          <w:rFonts w:ascii="Times New Roman" w:hAnsi="Times New Roman" w:cs="Times New Roman"/>
          <w:sz w:val="24"/>
          <w:szCs w:val="24"/>
        </w:rPr>
        <w:t>5. Литература</w:t>
      </w:r>
      <w:r w:rsidR="002314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……………………………………………………………………………………27</w:t>
      </w:r>
    </w:p>
    <w:p w:rsidR="00C230E1" w:rsidRPr="00C230E1" w:rsidRDefault="00C230E1" w:rsidP="00C230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30E1" w:rsidRDefault="00C230E1" w:rsidP="00C230E1">
      <w:pPr>
        <w:jc w:val="both"/>
      </w:pPr>
    </w:p>
    <w:p w:rsidR="00C230E1" w:rsidRDefault="00C230E1" w:rsidP="00C230E1">
      <w:pPr>
        <w:jc w:val="both"/>
      </w:pPr>
    </w:p>
    <w:p w:rsidR="00C230E1" w:rsidRDefault="00C230E1" w:rsidP="00A74D9F"/>
    <w:p w:rsidR="00C230E1" w:rsidRDefault="00C230E1" w:rsidP="00A74D9F"/>
    <w:p w:rsidR="00C230E1" w:rsidRDefault="00C230E1" w:rsidP="00A74D9F"/>
    <w:p w:rsidR="00C230E1" w:rsidRDefault="00C230E1" w:rsidP="00A74D9F"/>
    <w:p w:rsidR="00C230E1" w:rsidRDefault="00C230E1" w:rsidP="00A74D9F"/>
    <w:p w:rsidR="00C230E1" w:rsidRDefault="00C230E1" w:rsidP="00A74D9F"/>
    <w:p w:rsidR="00C230E1" w:rsidRDefault="00C230E1" w:rsidP="00A74D9F"/>
    <w:p w:rsidR="00C230E1" w:rsidRDefault="00C230E1" w:rsidP="00A74D9F"/>
    <w:p w:rsidR="00C230E1" w:rsidRDefault="00C230E1" w:rsidP="00A74D9F"/>
    <w:p w:rsidR="00C230E1" w:rsidRDefault="00C230E1" w:rsidP="00A74D9F"/>
    <w:p w:rsidR="00C230E1" w:rsidRDefault="00C230E1" w:rsidP="00A74D9F"/>
    <w:p w:rsidR="00C230E1" w:rsidRPr="00884293" w:rsidRDefault="00C230E1" w:rsidP="00A74D9F">
      <w:pPr>
        <w:rPr>
          <w:rFonts w:ascii="Times New Roman" w:hAnsi="Times New Roman" w:cs="Times New Roman"/>
          <w:b/>
          <w:sz w:val="24"/>
          <w:szCs w:val="24"/>
        </w:rPr>
      </w:pPr>
      <w:r w:rsidRPr="00884293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230E1" w:rsidRPr="00C230E1" w:rsidTr="00C230E1">
        <w:tc>
          <w:tcPr>
            <w:tcW w:w="3085" w:type="dxa"/>
          </w:tcPr>
          <w:p w:rsidR="00C230E1" w:rsidRPr="00884293" w:rsidRDefault="00C230E1" w:rsidP="00C2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дополнительной образовательной услуги</w:t>
            </w:r>
          </w:p>
        </w:tc>
        <w:tc>
          <w:tcPr>
            <w:tcW w:w="6486" w:type="dxa"/>
          </w:tcPr>
          <w:p w:rsidR="00C230E1" w:rsidRPr="00C230E1" w:rsidRDefault="00C230E1" w:rsidP="00C2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1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развитию интеллектуально-творческих способностей детей</w:t>
            </w:r>
          </w:p>
        </w:tc>
      </w:tr>
      <w:tr w:rsidR="00C230E1" w:rsidRPr="00C230E1" w:rsidTr="00C230E1">
        <w:tc>
          <w:tcPr>
            <w:tcW w:w="3085" w:type="dxa"/>
          </w:tcPr>
          <w:p w:rsidR="00C230E1" w:rsidRPr="00884293" w:rsidRDefault="00C230E1" w:rsidP="00C2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486" w:type="dxa"/>
          </w:tcPr>
          <w:p w:rsidR="00C230E1" w:rsidRPr="00C230E1" w:rsidRDefault="00C230E1" w:rsidP="00C2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1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программа дошкольного образования по развитию интеллектуально – творческих способностей у детей «Развивайка»</w:t>
            </w:r>
          </w:p>
        </w:tc>
      </w:tr>
      <w:tr w:rsidR="00C230E1" w:rsidRPr="00C230E1" w:rsidTr="00C230E1">
        <w:tc>
          <w:tcPr>
            <w:tcW w:w="3085" w:type="dxa"/>
          </w:tcPr>
          <w:p w:rsidR="00C230E1" w:rsidRPr="00884293" w:rsidRDefault="00C230E1" w:rsidP="00C2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486" w:type="dxa"/>
          </w:tcPr>
          <w:p w:rsidR="00C230E1" w:rsidRPr="00C230E1" w:rsidRDefault="00C230E1" w:rsidP="00C230E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№273-ФЗ «Об образовании в РФ»;</w:t>
            </w:r>
          </w:p>
          <w:p w:rsidR="00C230E1" w:rsidRPr="00C230E1" w:rsidRDefault="00C230E1" w:rsidP="00C230E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1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Российской Федерации от 17 октября 2013г  №1155 г</w:t>
            </w:r>
            <w:proofErr w:type="gramStart"/>
            <w:r w:rsidRPr="00C230E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230E1">
              <w:rPr>
                <w:rFonts w:ascii="Times New Roman" w:hAnsi="Times New Roman" w:cs="Times New Roman"/>
                <w:sz w:val="24"/>
                <w:szCs w:val="24"/>
              </w:rPr>
              <w:t>осква «Об утверждении федерального государственного образовательного стандарта дошкольного образования»;</w:t>
            </w:r>
          </w:p>
          <w:p w:rsidR="00C230E1" w:rsidRPr="00C230E1" w:rsidRDefault="00C230E1" w:rsidP="00C230E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5A4">
              <w:rPr>
                <w:rFonts w:ascii="Times New Roman" w:hAnsi="Times New Roman" w:cs="Times New Roman"/>
                <w:sz w:val="24"/>
                <w:szCs w:val="24"/>
              </w:rPr>
              <w:t>СанПиН 2.4.1.3049-13</w:t>
            </w:r>
            <w:r w:rsidRPr="00C230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230E1">
              <w:rPr>
                <w:rFonts w:ascii="Times New Roman" w:hAnsi="Times New Roman" w:cs="Times New Roman"/>
                <w:sz w:val="24"/>
                <w:szCs w:val="24"/>
              </w:rPr>
              <w:t>«Санитарно-эпидемиологические требования к устройству, содержанию и организации режима работы дошкольных образовательных организаций»;</w:t>
            </w:r>
          </w:p>
          <w:p w:rsidR="00C230E1" w:rsidRPr="00C230E1" w:rsidRDefault="00C230E1" w:rsidP="00C230E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1">
              <w:rPr>
                <w:rFonts w:ascii="Times New Roman" w:hAnsi="Times New Roman" w:cs="Times New Roman"/>
                <w:sz w:val="24"/>
                <w:szCs w:val="24"/>
              </w:rPr>
              <w:t>Устав МКДОУ «Детский сад №32».</w:t>
            </w:r>
          </w:p>
        </w:tc>
      </w:tr>
      <w:tr w:rsidR="00C230E1" w:rsidRPr="00C230E1" w:rsidTr="00C230E1">
        <w:tc>
          <w:tcPr>
            <w:tcW w:w="3085" w:type="dxa"/>
          </w:tcPr>
          <w:p w:rsidR="00C230E1" w:rsidRPr="00884293" w:rsidRDefault="00C230E1" w:rsidP="00C2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b/>
                <w:sz w:val="24"/>
                <w:szCs w:val="24"/>
              </w:rPr>
              <w:t>Автор - составитель</w:t>
            </w:r>
          </w:p>
        </w:tc>
        <w:tc>
          <w:tcPr>
            <w:tcW w:w="6486" w:type="dxa"/>
          </w:tcPr>
          <w:p w:rsidR="00C230E1" w:rsidRPr="00C230E1" w:rsidRDefault="00E40915" w:rsidP="00C2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Семенихина О.С.</w:t>
            </w:r>
          </w:p>
        </w:tc>
      </w:tr>
      <w:tr w:rsidR="00C230E1" w:rsidRPr="00C230E1" w:rsidTr="00C230E1">
        <w:tc>
          <w:tcPr>
            <w:tcW w:w="3085" w:type="dxa"/>
          </w:tcPr>
          <w:p w:rsidR="00C230E1" w:rsidRPr="00884293" w:rsidRDefault="00C230E1" w:rsidP="00C2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6486" w:type="dxa"/>
          </w:tcPr>
          <w:p w:rsidR="00C230E1" w:rsidRPr="00C230E1" w:rsidRDefault="00C230E1" w:rsidP="00C2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1">
              <w:rPr>
                <w:rFonts w:ascii="Times New Roman" w:hAnsi="Times New Roman" w:cs="Times New Roman"/>
                <w:sz w:val="24"/>
                <w:szCs w:val="24"/>
              </w:rPr>
              <w:t>Дети младшего дошкольного возраста (3-4 лет)</w:t>
            </w:r>
          </w:p>
        </w:tc>
      </w:tr>
      <w:tr w:rsidR="00C230E1" w:rsidRPr="00C230E1" w:rsidTr="00C230E1">
        <w:tc>
          <w:tcPr>
            <w:tcW w:w="3085" w:type="dxa"/>
          </w:tcPr>
          <w:p w:rsidR="00C230E1" w:rsidRPr="00884293" w:rsidRDefault="00C230E1" w:rsidP="00C2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486" w:type="dxa"/>
          </w:tcPr>
          <w:p w:rsidR="00C230E1" w:rsidRPr="00C230E1" w:rsidRDefault="00C230E1" w:rsidP="00C2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1">
              <w:rPr>
                <w:rFonts w:ascii="Times New Roman" w:hAnsi="Times New Roman" w:cs="Times New Roman"/>
                <w:sz w:val="24"/>
                <w:szCs w:val="24"/>
              </w:rPr>
              <w:t>Формирование интеллектуальных умений и навыков у младших дошкольников как основы творческой деятельности средствами развивающих игр</w:t>
            </w:r>
          </w:p>
        </w:tc>
      </w:tr>
      <w:tr w:rsidR="00C230E1" w:rsidRPr="00C230E1" w:rsidTr="00C230E1">
        <w:tc>
          <w:tcPr>
            <w:tcW w:w="3085" w:type="dxa"/>
          </w:tcPr>
          <w:p w:rsidR="00C230E1" w:rsidRPr="00884293" w:rsidRDefault="00C230E1" w:rsidP="00C2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486" w:type="dxa"/>
          </w:tcPr>
          <w:p w:rsidR="00C230E1" w:rsidRPr="00C230E1" w:rsidRDefault="00C230E1" w:rsidP="00C230E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интеллектуальных способностей как основы творческой деятельности: укреплять интерес к развивающим играм, требующим умственного напряжения, интеллектуального усилия.</w:t>
            </w:r>
          </w:p>
          <w:p w:rsidR="00C230E1" w:rsidRPr="00C230E1" w:rsidRDefault="00C230E1" w:rsidP="00C230E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1">
              <w:rPr>
                <w:rFonts w:ascii="Times New Roman" w:hAnsi="Times New Roman" w:cs="Times New Roman"/>
                <w:sz w:val="24"/>
                <w:szCs w:val="24"/>
              </w:rPr>
              <w:t>Развивать детскую самостоятельность, творческий подход в решении поставленных задач.</w:t>
            </w:r>
          </w:p>
          <w:p w:rsidR="00C230E1" w:rsidRPr="00C230E1" w:rsidRDefault="00C230E1" w:rsidP="00C230E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1">
              <w:rPr>
                <w:rFonts w:ascii="Times New Roman" w:hAnsi="Times New Roman" w:cs="Times New Roman"/>
                <w:sz w:val="24"/>
                <w:szCs w:val="24"/>
              </w:rPr>
              <w:t>Развитие гибкости мыслительных процессов, творческих способностей через нестандартные формы работы, умение детей устанавливать причинно - следственные связи через систему специальных развивающих игр на развитие интеллектуальных способностей.</w:t>
            </w:r>
          </w:p>
          <w:p w:rsidR="00C230E1" w:rsidRPr="00C230E1" w:rsidRDefault="00C230E1" w:rsidP="00C230E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1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качеств, нестандартного мышления речи, строить простейшие умозаключения.</w:t>
            </w:r>
          </w:p>
        </w:tc>
      </w:tr>
      <w:tr w:rsidR="00C230E1" w:rsidRPr="00C230E1" w:rsidTr="00C230E1">
        <w:tc>
          <w:tcPr>
            <w:tcW w:w="3085" w:type="dxa"/>
          </w:tcPr>
          <w:p w:rsidR="00C230E1" w:rsidRPr="00884293" w:rsidRDefault="00C230E1" w:rsidP="00C2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29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Программно-методическое обеспечение</w:t>
            </w:r>
          </w:p>
        </w:tc>
        <w:tc>
          <w:tcPr>
            <w:tcW w:w="6486" w:type="dxa"/>
          </w:tcPr>
          <w:p w:rsidR="00C230E1" w:rsidRDefault="00C230E1" w:rsidP="00C230E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1">
              <w:rPr>
                <w:rFonts w:ascii="Times New Roman" w:hAnsi="Times New Roman" w:cs="Times New Roman"/>
                <w:sz w:val="24"/>
                <w:szCs w:val="24"/>
              </w:rPr>
              <w:t>Орлова Т.Э. Развитие интеллектуальных и творческих способностей дошкольников. – Волгоград: Учитель, 2014 О.</w:t>
            </w:r>
          </w:p>
          <w:p w:rsidR="00C230E1" w:rsidRDefault="00C230E1" w:rsidP="00C230E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1">
              <w:rPr>
                <w:rFonts w:ascii="Times New Roman" w:hAnsi="Times New Roman" w:cs="Times New Roman"/>
                <w:sz w:val="24"/>
                <w:szCs w:val="24"/>
              </w:rPr>
              <w:t>Земцова. Грамотейка. Интеллектуальное развитие детей 3-4 лет. – М.:Азбука- Аттикус, 2014</w:t>
            </w:r>
          </w:p>
          <w:p w:rsidR="00C230E1" w:rsidRDefault="00C230E1" w:rsidP="00C230E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1">
              <w:rPr>
                <w:rFonts w:ascii="Times New Roman" w:hAnsi="Times New Roman" w:cs="Times New Roman"/>
                <w:sz w:val="24"/>
                <w:szCs w:val="24"/>
              </w:rPr>
              <w:t>В.Скворцова. Интеллект+креатив: ра</w:t>
            </w:r>
            <w:r w:rsidR="0023141D">
              <w:rPr>
                <w:rFonts w:ascii="Times New Roman" w:hAnsi="Times New Roman" w:cs="Times New Roman"/>
                <w:sz w:val="24"/>
                <w:szCs w:val="24"/>
              </w:rPr>
              <w:t xml:space="preserve">звитие творческих способностей </w:t>
            </w:r>
            <w:r w:rsidRPr="00C230E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дошкольников. – М.: Фентик, 2009. </w:t>
            </w:r>
          </w:p>
          <w:p w:rsidR="000F5050" w:rsidRDefault="00C230E1" w:rsidP="00C230E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1">
              <w:rPr>
                <w:rFonts w:ascii="Times New Roman" w:hAnsi="Times New Roman" w:cs="Times New Roman"/>
                <w:sz w:val="24"/>
                <w:szCs w:val="24"/>
              </w:rPr>
              <w:t>Н.Нищева. развитие математических представлений у дошкольников. - СПб.: Детств</w:t>
            </w:r>
            <w:proofErr w:type="gramStart"/>
            <w:r w:rsidRPr="00C230E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230E1">
              <w:rPr>
                <w:rFonts w:ascii="Times New Roman" w:hAnsi="Times New Roman" w:cs="Times New Roman"/>
                <w:sz w:val="24"/>
                <w:szCs w:val="24"/>
              </w:rPr>
              <w:t xml:space="preserve"> Пресс.</w:t>
            </w:r>
          </w:p>
          <w:p w:rsidR="000F5050" w:rsidRDefault="00C230E1" w:rsidP="00C230E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1">
              <w:rPr>
                <w:rFonts w:ascii="Times New Roman" w:hAnsi="Times New Roman" w:cs="Times New Roman"/>
                <w:sz w:val="24"/>
                <w:szCs w:val="24"/>
              </w:rPr>
              <w:t xml:space="preserve">Арушанова А.Г. Речь и речевое общение детей: </w:t>
            </w:r>
            <w:r w:rsidRPr="00C23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Книга для воспитателей детского сада. – М.: Мозаика-Синтез, 2002. </w:t>
            </w:r>
          </w:p>
          <w:p w:rsidR="000F5050" w:rsidRDefault="00C230E1" w:rsidP="000F505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1">
              <w:rPr>
                <w:rFonts w:ascii="Times New Roman" w:hAnsi="Times New Roman" w:cs="Times New Roman"/>
                <w:sz w:val="24"/>
                <w:szCs w:val="24"/>
              </w:rPr>
              <w:t xml:space="preserve">Галкина Г.Г. Пальцы помогают говорить. Коррекционные занятия по развитию мелкой моторики у детей/Г.Г. Галкина, Т.И. Дубинина. – М.: ГНОМ и Д, 2011.                                                 </w:t>
            </w:r>
          </w:p>
          <w:p w:rsidR="000F5050" w:rsidRDefault="00C230E1" w:rsidP="000F505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1">
              <w:rPr>
                <w:rFonts w:ascii="Times New Roman" w:hAnsi="Times New Roman" w:cs="Times New Roman"/>
                <w:sz w:val="24"/>
                <w:szCs w:val="24"/>
              </w:rPr>
              <w:t>Рудик О.С. Развитие речи детей 4 – 5 лет в свободной деятельности. Методические рекомендации. – М.: Сфера, 2009.</w:t>
            </w:r>
          </w:p>
          <w:p w:rsidR="000F5050" w:rsidRPr="000F5050" w:rsidRDefault="000F5050" w:rsidP="000F505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E1" w:rsidRPr="00C230E1" w:rsidRDefault="00C230E1" w:rsidP="000F505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1">
              <w:rPr>
                <w:rFonts w:ascii="Times New Roman" w:hAnsi="Times New Roman" w:cs="Times New Roman"/>
                <w:sz w:val="24"/>
                <w:szCs w:val="24"/>
              </w:rPr>
              <w:t>Светлова И.Е. Развиваем устную речь: Учебное пособие/Худож. В. Трубицин, Ю. Трубицина. – М.: ЭКСМО-Пресс, 2000</w:t>
            </w:r>
          </w:p>
        </w:tc>
      </w:tr>
      <w:tr w:rsidR="00C230E1" w:rsidRPr="00C230E1" w:rsidTr="00C230E1">
        <w:tc>
          <w:tcPr>
            <w:tcW w:w="3085" w:type="dxa"/>
          </w:tcPr>
          <w:p w:rsidR="00C230E1" w:rsidRPr="00C230E1" w:rsidRDefault="00C230E1" w:rsidP="00C2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486" w:type="dxa"/>
          </w:tcPr>
          <w:p w:rsidR="00C230E1" w:rsidRPr="00C230E1" w:rsidRDefault="00E40915" w:rsidP="00C2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учебный год с 01.09.2018 по 31.05.2019</w:t>
            </w:r>
            <w:bookmarkStart w:id="0" w:name="_GoBack"/>
            <w:bookmarkEnd w:id="0"/>
            <w:r w:rsidR="00C230E1" w:rsidRPr="00C230E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C230E1" w:rsidRPr="00C230E1" w:rsidTr="00C230E1">
        <w:tc>
          <w:tcPr>
            <w:tcW w:w="3085" w:type="dxa"/>
          </w:tcPr>
          <w:p w:rsidR="00C230E1" w:rsidRPr="00C230E1" w:rsidRDefault="00C230E1" w:rsidP="00C2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1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486" w:type="dxa"/>
          </w:tcPr>
          <w:p w:rsidR="00C230E1" w:rsidRPr="00C230E1" w:rsidRDefault="00C230E1" w:rsidP="00C230E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1">
              <w:rPr>
                <w:rFonts w:ascii="Times New Roman" w:hAnsi="Times New Roman" w:cs="Times New Roman"/>
                <w:sz w:val="24"/>
                <w:szCs w:val="24"/>
              </w:rPr>
              <w:t>Овладение средствами познавательной деятельности, мыслительной активности, обеспечивающих развитие творческих способностей и высокого уровня интеллектуального потенциала.</w:t>
            </w:r>
          </w:p>
          <w:p w:rsidR="00C230E1" w:rsidRPr="00C230E1" w:rsidRDefault="00C230E1" w:rsidP="00C230E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1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творческого потенциала - умение самостоятельно находить решение поставленных задач</w:t>
            </w:r>
          </w:p>
          <w:p w:rsidR="00C230E1" w:rsidRPr="00C230E1" w:rsidRDefault="00C230E1" w:rsidP="00C230E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1">
              <w:rPr>
                <w:rFonts w:ascii="Times New Roman" w:hAnsi="Times New Roman" w:cs="Times New Roman"/>
                <w:sz w:val="24"/>
                <w:szCs w:val="24"/>
              </w:rPr>
              <w:t>Формирование приемов умственных действий – дети научатся выделять свойства объекта из группы по определенному признаку и соединять различные элементы в единое целое (анализ, синтез); выявлять сходства признаков объекта и различия между ними, выделять одни признаки объекта и абстрагироваться от других (сравнение).</w:t>
            </w:r>
          </w:p>
          <w:p w:rsidR="00C230E1" w:rsidRPr="00C230E1" w:rsidRDefault="00C230E1" w:rsidP="00C230E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1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и координации пальцев рук детей до уровня, соответствующего данному возрасту</w:t>
            </w:r>
          </w:p>
          <w:p w:rsidR="00C230E1" w:rsidRPr="00C230E1" w:rsidRDefault="00C230E1" w:rsidP="00C230E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1">
              <w:rPr>
                <w:rFonts w:ascii="Times New Roman" w:hAnsi="Times New Roman" w:cs="Times New Roman"/>
                <w:sz w:val="24"/>
                <w:szCs w:val="24"/>
              </w:rPr>
              <w:t>Овладение активным грамматическим минимумом до уровня, соответствующего данному возрасту.</w:t>
            </w:r>
          </w:p>
          <w:p w:rsidR="00C230E1" w:rsidRPr="00C230E1" w:rsidRDefault="00C230E1" w:rsidP="00C230E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E1">
              <w:rPr>
                <w:rFonts w:ascii="Times New Roman" w:hAnsi="Times New Roman" w:cs="Times New Roman"/>
                <w:sz w:val="24"/>
                <w:szCs w:val="24"/>
              </w:rPr>
              <w:t>Повышение общей социальной зрелости детей.</w:t>
            </w:r>
          </w:p>
        </w:tc>
      </w:tr>
    </w:tbl>
    <w:p w:rsidR="00C230E1" w:rsidRDefault="00C230E1" w:rsidP="00C230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050" w:rsidRDefault="000F5050" w:rsidP="00C230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050" w:rsidRDefault="000F5050" w:rsidP="00C230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050" w:rsidRDefault="000F5050" w:rsidP="00C230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050" w:rsidRDefault="000F5050" w:rsidP="00C230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050" w:rsidRDefault="000F5050" w:rsidP="00C230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050" w:rsidRDefault="000F5050" w:rsidP="00C230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050" w:rsidRDefault="000F5050" w:rsidP="00C230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050" w:rsidRDefault="000F5050" w:rsidP="00C230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050" w:rsidRPr="00BB0CB9" w:rsidRDefault="000F5050" w:rsidP="000F505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CB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F5050" w:rsidRPr="00BB0CB9" w:rsidRDefault="000F5050" w:rsidP="000F5050">
      <w:pPr>
        <w:jc w:val="both"/>
        <w:rPr>
          <w:rFonts w:ascii="Times New Roman" w:hAnsi="Times New Roman" w:cs="Times New Roman"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>Уровень развития ребенка младшего дошкольного возраста определяет путь его дальнейшего развития. Доказано, что недостаток стимулирующего воздействия взрослого на малыша в этом возрасте может привести к необратимым последствиям в формировании той базы, на которой в дальнейшем строится вся его психическая деятельность. Чем раньше начата активная работа по стимуляции развития ребенка, тем выше обучающий эффект.</w:t>
      </w:r>
    </w:p>
    <w:p w:rsidR="000F5050" w:rsidRPr="00BB0CB9" w:rsidRDefault="000F5050" w:rsidP="000F5050">
      <w:pPr>
        <w:jc w:val="both"/>
        <w:rPr>
          <w:rFonts w:ascii="Times New Roman" w:hAnsi="Times New Roman" w:cs="Times New Roman"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>Большую роль в будущей жизни ребенка-дошкольника играют творческие способности. Дети с высоким уровнем интеллекта и креативности уверены в своих способностях, имеют адекватный уровень самооценки, обладают внутренней свободой и высоким самоконтролем. Проявляя интерес ко всему новому и необычному, они инициативны, успешно приспосабливаются к требованиям социального окружения, сохраняя, тем не менее, личную независимость суждений и действий.</w:t>
      </w:r>
    </w:p>
    <w:p w:rsidR="000F5050" w:rsidRPr="00BB0CB9" w:rsidRDefault="000F5050" w:rsidP="000F5050">
      <w:pPr>
        <w:jc w:val="both"/>
        <w:rPr>
          <w:rFonts w:ascii="Times New Roman" w:hAnsi="Times New Roman" w:cs="Times New Roman"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>Благодаря использованию развивающих игр процесс обучения дошкольников происходит в доступной и привлекательной форме, создаются благоприятные условия для развития интеллектуально-творческого потенциала ребёнка.</w:t>
      </w:r>
    </w:p>
    <w:p w:rsidR="000F5050" w:rsidRPr="00BB0CB9" w:rsidRDefault="000F5050" w:rsidP="000F5050">
      <w:pPr>
        <w:jc w:val="both"/>
        <w:rPr>
          <w:rFonts w:ascii="Times New Roman" w:hAnsi="Times New Roman" w:cs="Times New Roman"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>Ребенок стремится к активной деятельности, но само по себе пытливость, понятливость и интеллект не развиваются, поэтому свою работу с детьми я построила на игровых технологиях. Использование развивающих игр в педагогическом процессе позволяет перестроить образовательную деятельность: перейти от привычных занятий с детьми к познавательной игровой деятельности, организованной взрослым или самостоятельной. Они важны и интересны для детей, разнообразны по содержанию, очень динамичны и включают излюбленные детьми манипуляции с игровым материалом, который способен удовлетворить ребенка в моторной активности, движении, помогает детям использовать счет, контролирует правильность выполнения действий.</w:t>
      </w:r>
    </w:p>
    <w:p w:rsidR="000F5050" w:rsidRPr="00BB0CB9" w:rsidRDefault="000F5050" w:rsidP="000F5050">
      <w:pPr>
        <w:jc w:val="both"/>
        <w:rPr>
          <w:rFonts w:ascii="Times New Roman" w:hAnsi="Times New Roman" w:cs="Times New Roman"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>Принципы, заложенные в основу этих игр - интерес - познание - творчество - становятся максимально действенными. Значимость развивающих игр для развития дошкольников, их многообразие и возрастная адекватность позволяет использовать их для развития интеллектуальных и творческих способностей детей дошкольного возраста.</w:t>
      </w:r>
    </w:p>
    <w:p w:rsidR="000F5050" w:rsidRPr="00BB0CB9" w:rsidRDefault="000F5050" w:rsidP="000F5050">
      <w:pPr>
        <w:jc w:val="both"/>
        <w:rPr>
          <w:rFonts w:ascii="Times New Roman" w:hAnsi="Times New Roman" w:cs="Times New Roman"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>Новизна программы состоит в интегрированном обучении, что помогает избежать однотипности целей и функций обучения. Такое обучение одновременно является и целью, и средством обучения.</w:t>
      </w:r>
    </w:p>
    <w:p w:rsidR="000F5050" w:rsidRPr="00BB0CB9" w:rsidRDefault="000F5050" w:rsidP="000F5050">
      <w:pPr>
        <w:jc w:val="both"/>
        <w:rPr>
          <w:rFonts w:ascii="Times New Roman" w:hAnsi="Times New Roman" w:cs="Times New Roman"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>Программа обеспечивает эффективное развитие интеллектуальных и творческих способностей дошкольников таким образом, чтобы ребенок играл, развивался и обучался одновременно.</w:t>
      </w:r>
    </w:p>
    <w:p w:rsidR="000F5050" w:rsidRPr="00BB0CB9" w:rsidRDefault="000F5050" w:rsidP="000F50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>Занятия помогут малышу развить интеллектуально-творческие способности, умение устанавливать причинно - следственные связи, а также расширить мировоззрение. Программа включает в себя пять направлений работы: развитие математических представлений; речевое развитие; развитие творческо-изобразительных способностей; развитие мелкой моторики; развитие элементарной исследовательской деятельности</w:t>
      </w:r>
      <w:r w:rsidRPr="00BB0CB9">
        <w:rPr>
          <w:rFonts w:ascii="Times New Roman" w:hAnsi="Times New Roman" w:cs="Times New Roman"/>
          <w:b/>
          <w:sz w:val="24"/>
          <w:szCs w:val="24"/>
        </w:rPr>
        <w:t>.</w:t>
      </w:r>
    </w:p>
    <w:p w:rsidR="000F5050" w:rsidRPr="00BB0CB9" w:rsidRDefault="000F5050" w:rsidP="000F5050">
      <w:pPr>
        <w:jc w:val="both"/>
        <w:rPr>
          <w:rFonts w:ascii="Times New Roman" w:hAnsi="Times New Roman" w:cs="Times New Roman"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lastRenderedPageBreak/>
        <w:t>Занятия по этим направлениям способствуют развитию речевой активности малыша, позволяют не только развить мелкую моторику руки и подготовить ее к письму, развивают воображение, мышление, образную память, знакомят с окружающими его предметами и их свойствами, учат наблюдать и рассуждать. Дополнительная образовательная услуга «Проведение занятий по развитию интеллектуально – творческих способностей детей» реализуется по дополнительной общеобразовательной программе дошкольного образования по развитию интеллектуально – творческой направленности «Развивайка», которая разработана на основе:</w:t>
      </w:r>
    </w:p>
    <w:p w:rsidR="000F5050" w:rsidRPr="00BB0CB9" w:rsidRDefault="000F5050" w:rsidP="000F505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>ОрловаТ.Э. Развитие интеллектуальных и творческих способностей дошкольников.</w:t>
      </w:r>
    </w:p>
    <w:p w:rsidR="000F5050" w:rsidRPr="00BB0CB9" w:rsidRDefault="000F5050" w:rsidP="000F505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 xml:space="preserve">О. Земцова. Грамотейка. Интеллектуальное развитие детей 3-4 лет. </w:t>
      </w:r>
    </w:p>
    <w:p w:rsidR="000F5050" w:rsidRPr="00BB0CB9" w:rsidRDefault="000F5050" w:rsidP="000F505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 xml:space="preserve">В.Скворцова. Интеллект+креатив: развитие творческих способностей дошкольников. </w:t>
      </w:r>
    </w:p>
    <w:p w:rsidR="000F5050" w:rsidRPr="00BB0CB9" w:rsidRDefault="000F5050" w:rsidP="000F505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 xml:space="preserve">Н.Нищева. развитие математических представлений у дошкольников. </w:t>
      </w:r>
    </w:p>
    <w:p w:rsidR="000F5050" w:rsidRPr="00BB0CB9" w:rsidRDefault="000F5050" w:rsidP="000F505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 xml:space="preserve">Арушанова А.Г. Речь и речевое общение детей: Книга для воспитателей детского сада. </w:t>
      </w:r>
    </w:p>
    <w:p w:rsidR="000F5050" w:rsidRPr="00BB0CB9" w:rsidRDefault="000F5050" w:rsidP="000F505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 xml:space="preserve">Галкина Г.Г. Пальцы помогают говорить. Коррекционные занятия по развитию мелкой моторики у детей/Г.Г. Галкина, Т.И. Дубинина. </w:t>
      </w:r>
    </w:p>
    <w:p w:rsidR="000F5050" w:rsidRPr="00BB0CB9" w:rsidRDefault="000F5050" w:rsidP="000F505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 xml:space="preserve">Рудик О.С. Развитие речи детей 4 – 5 лет в свободной деятельности. Методические рекомендации. </w:t>
      </w:r>
    </w:p>
    <w:p w:rsidR="000F5050" w:rsidRPr="00BB0CB9" w:rsidRDefault="000F5050" w:rsidP="000F505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 xml:space="preserve"> Светлова И.Е. Развиваем устную речь: Учебное пособие/Худож. В. Трубицин, Ю. Трубицина.</w:t>
      </w:r>
    </w:p>
    <w:p w:rsidR="000F5050" w:rsidRPr="00BB0CB9" w:rsidRDefault="000F5050" w:rsidP="000F50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92E42" w:rsidRPr="00BB0CB9" w:rsidRDefault="00292E42" w:rsidP="00292E42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CB9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0F5050" w:rsidRPr="00BB0CB9" w:rsidRDefault="000F5050" w:rsidP="00292E42">
      <w:pPr>
        <w:jc w:val="both"/>
        <w:rPr>
          <w:rFonts w:ascii="Times New Roman" w:hAnsi="Times New Roman" w:cs="Times New Roman"/>
          <w:sz w:val="24"/>
          <w:szCs w:val="24"/>
        </w:rPr>
      </w:pPr>
      <w:r w:rsidRPr="00BB0CB9">
        <w:rPr>
          <w:rFonts w:ascii="Times New Roman" w:hAnsi="Times New Roman" w:cs="Times New Roman"/>
          <w:b/>
          <w:sz w:val="24"/>
          <w:szCs w:val="24"/>
        </w:rPr>
        <w:t>Цель:</w:t>
      </w:r>
      <w:r w:rsidRPr="00BB0CB9">
        <w:rPr>
          <w:rFonts w:ascii="Times New Roman" w:hAnsi="Times New Roman" w:cs="Times New Roman"/>
          <w:sz w:val="24"/>
          <w:szCs w:val="24"/>
        </w:rPr>
        <w:t xml:space="preserve"> формирование интеллектуальных умений и навыков у младших дошкольников как основы творческой деятельности.</w:t>
      </w:r>
    </w:p>
    <w:p w:rsidR="000F5050" w:rsidRPr="00BB0CB9" w:rsidRDefault="000F5050" w:rsidP="000F50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CB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F5050" w:rsidRPr="00BB0CB9" w:rsidRDefault="000F5050" w:rsidP="000F505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интеллектуальных способностей как основы творческой деятельности: укреплять интерес к авторским развивающим играм, требующим умственного напряжения, интеллектуального усилия. </w:t>
      </w:r>
    </w:p>
    <w:p w:rsidR="000F5050" w:rsidRPr="00BB0CB9" w:rsidRDefault="000F5050" w:rsidP="000F505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 xml:space="preserve"> Развивать детскую самостоятельность, творческий подход в решении поставленных задач. </w:t>
      </w:r>
    </w:p>
    <w:p w:rsidR="00292E42" w:rsidRPr="00BB0CB9" w:rsidRDefault="000F5050" w:rsidP="000F505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 xml:space="preserve"> Развитие гибкости мыслительных процессов, творческих способностей через нестандартные формы работы, умение детей устанавливать причинно - следственные связи через систему специальных развивающих игр на развитие интеллектуальных способностей. </w:t>
      </w:r>
    </w:p>
    <w:p w:rsidR="00292E42" w:rsidRPr="00BB0CB9" w:rsidRDefault="000F5050" w:rsidP="000F505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 xml:space="preserve"> Формирование приемов умственных операций (анализ, синтез, сравнение, обобщение, классификация, аналогия). </w:t>
      </w:r>
    </w:p>
    <w:p w:rsidR="000F5050" w:rsidRPr="00BB0CB9" w:rsidRDefault="000F5050" w:rsidP="000F505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 xml:space="preserve"> Развитие коммуникативных качеств, нестандартного мышления речи, строить простейшие умозаключения</w:t>
      </w:r>
      <w:r w:rsidR="00292E42" w:rsidRPr="00BB0CB9">
        <w:rPr>
          <w:rFonts w:ascii="Times New Roman" w:hAnsi="Times New Roman" w:cs="Times New Roman"/>
          <w:sz w:val="24"/>
          <w:szCs w:val="24"/>
        </w:rPr>
        <w:t>.</w:t>
      </w:r>
    </w:p>
    <w:p w:rsidR="00292E42" w:rsidRPr="00BB0CB9" w:rsidRDefault="00292E42" w:rsidP="00292E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E42" w:rsidRPr="00BB0CB9" w:rsidRDefault="00292E42" w:rsidP="00292E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E42" w:rsidRPr="00BB0CB9" w:rsidRDefault="00292E42" w:rsidP="00292E42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CB9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292E42" w:rsidRPr="00BB0CB9" w:rsidRDefault="00292E42" w:rsidP="00292E42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 xml:space="preserve">Овладение средствами познавательной деятельности, мыслительной активности, обеспечивающих развитие творческих способностей и высокого уровня интеллектуального потенциала. </w:t>
      </w:r>
    </w:p>
    <w:p w:rsidR="00292E42" w:rsidRPr="00BB0CB9" w:rsidRDefault="00292E42" w:rsidP="00292E42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 xml:space="preserve"> Повышение творческого потенциала - умение самостоятельно находить решение поставленных задач. </w:t>
      </w:r>
    </w:p>
    <w:p w:rsidR="00292E42" w:rsidRPr="00BB0CB9" w:rsidRDefault="00292E42" w:rsidP="00292E42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 xml:space="preserve"> Формирование приемов умственных действий – дети научатся выделять свойства объекта из группы по определенному признаку и соединять различные элементы в единое целое (анализ, синтез); выявлять сходства признаков объекта и различия между ними, выделять одни признаки объекта и абстрагироваться от других (сравнение). </w:t>
      </w:r>
    </w:p>
    <w:p w:rsidR="00292E42" w:rsidRPr="00BB0CB9" w:rsidRDefault="00292E42" w:rsidP="00292E42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 xml:space="preserve"> Развитие мелкой моторики и координации пальцев рук детей до уровня, соответствующего данному возрасту. </w:t>
      </w:r>
    </w:p>
    <w:p w:rsidR="00292E42" w:rsidRPr="00BB0CB9" w:rsidRDefault="00292E42" w:rsidP="00292E42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 xml:space="preserve"> Овладение активным грамматическим минимумом до уровня, соответствующего данному возрасту. </w:t>
      </w:r>
    </w:p>
    <w:p w:rsidR="00292E42" w:rsidRPr="00BB0CB9" w:rsidRDefault="00292E42" w:rsidP="00292E42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>Повышение общей социальной зрелости детей.</w:t>
      </w:r>
    </w:p>
    <w:p w:rsidR="00292E42" w:rsidRPr="00BB0CB9" w:rsidRDefault="00292E42" w:rsidP="00292E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E42" w:rsidRPr="00BB0CB9" w:rsidRDefault="00292E42" w:rsidP="00292E42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CB9">
        <w:rPr>
          <w:rFonts w:ascii="Times New Roman" w:hAnsi="Times New Roman" w:cs="Times New Roman"/>
          <w:b/>
          <w:sz w:val="24"/>
          <w:szCs w:val="24"/>
        </w:rPr>
        <w:t>Объем образовательной нагрузки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259"/>
        <w:gridCol w:w="1499"/>
        <w:gridCol w:w="2441"/>
        <w:gridCol w:w="1499"/>
        <w:gridCol w:w="1225"/>
        <w:gridCol w:w="1533"/>
      </w:tblGrid>
      <w:tr w:rsidR="00292E42" w:rsidRPr="00BB0CB9" w:rsidTr="00292E42">
        <w:tc>
          <w:tcPr>
            <w:tcW w:w="2259" w:type="dxa"/>
          </w:tcPr>
          <w:p w:rsidR="00292E42" w:rsidRPr="00BB0CB9" w:rsidRDefault="00292E42" w:rsidP="00292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B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детей</w:t>
            </w:r>
          </w:p>
        </w:tc>
        <w:tc>
          <w:tcPr>
            <w:tcW w:w="1499" w:type="dxa"/>
          </w:tcPr>
          <w:p w:rsidR="00292E42" w:rsidRPr="00BB0CB9" w:rsidRDefault="00292E42" w:rsidP="00292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 в неделю, месяц, год</w:t>
            </w:r>
          </w:p>
        </w:tc>
        <w:tc>
          <w:tcPr>
            <w:tcW w:w="2441" w:type="dxa"/>
          </w:tcPr>
          <w:p w:rsidR="00292E42" w:rsidRPr="00BB0CB9" w:rsidRDefault="00292E42" w:rsidP="00292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B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занятий</w:t>
            </w:r>
          </w:p>
        </w:tc>
        <w:tc>
          <w:tcPr>
            <w:tcW w:w="1499" w:type="dxa"/>
          </w:tcPr>
          <w:p w:rsidR="00292E42" w:rsidRPr="00BB0CB9" w:rsidRDefault="00292E42" w:rsidP="00292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минут в неделю, месяц, год</w:t>
            </w:r>
          </w:p>
        </w:tc>
        <w:tc>
          <w:tcPr>
            <w:tcW w:w="1225" w:type="dxa"/>
          </w:tcPr>
          <w:p w:rsidR="00292E42" w:rsidRPr="00BB0CB9" w:rsidRDefault="00292E42" w:rsidP="00292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B9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533" w:type="dxa"/>
          </w:tcPr>
          <w:p w:rsidR="00292E42" w:rsidRPr="00BB0CB9" w:rsidRDefault="00292E42" w:rsidP="00292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B9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</w:tr>
      <w:tr w:rsidR="00292E42" w:rsidRPr="00BB0CB9" w:rsidTr="00292E42">
        <w:tc>
          <w:tcPr>
            <w:tcW w:w="2259" w:type="dxa"/>
          </w:tcPr>
          <w:p w:rsidR="00292E42" w:rsidRPr="00BB0CB9" w:rsidRDefault="00292E42" w:rsidP="0029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B9">
              <w:rPr>
                <w:rFonts w:ascii="Times New Roman" w:hAnsi="Times New Roman" w:cs="Times New Roman"/>
                <w:sz w:val="24"/>
                <w:szCs w:val="24"/>
              </w:rPr>
              <w:t>3-4- года</w:t>
            </w:r>
          </w:p>
        </w:tc>
        <w:tc>
          <w:tcPr>
            <w:tcW w:w="1499" w:type="dxa"/>
          </w:tcPr>
          <w:p w:rsidR="00292E42" w:rsidRPr="00BB0CB9" w:rsidRDefault="00292E42" w:rsidP="0029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B9">
              <w:rPr>
                <w:rFonts w:ascii="Times New Roman" w:hAnsi="Times New Roman" w:cs="Times New Roman"/>
                <w:sz w:val="24"/>
                <w:szCs w:val="24"/>
              </w:rPr>
              <w:t>1/4/36</w:t>
            </w:r>
          </w:p>
        </w:tc>
        <w:tc>
          <w:tcPr>
            <w:tcW w:w="2441" w:type="dxa"/>
          </w:tcPr>
          <w:p w:rsidR="00292E42" w:rsidRPr="00BB0CB9" w:rsidRDefault="00292E42" w:rsidP="0029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B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1499" w:type="dxa"/>
          </w:tcPr>
          <w:p w:rsidR="00292E42" w:rsidRPr="00BB0CB9" w:rsidRDefault="00292E42" w:rsidP="0029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B9">
              <w:rPr>
                <w:rFonts w:ascii="Times New Roman" w:hAnsi="Times New Roman" w:cs="Times New Roman"/>
                <w:sz w:val="24"/>
                <w:szCs w:val="24"/>
              </w:rPr>
              <w:t>10/40/360</w:t>
            </w:r>
          </w:p>
        </w:tc>
        <w:tc>
          <w:tcPr>
            <w:tcW w:w="1225" w:type="dxa"/>
          </w:tcPr>
          <w:p w:rsidR="00292E42" w:rsidRPr="00BB0CB9" w:rsidRDefault="00292E42" w:rsidP="0029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B9">
              <w:rPr>
                <w:rFonts w:ascii="Times New Roman" w:hAnsi="Times New Roman" w:cs="Times New Roman"/>
                <w:sz w:val="24"/>
                <w:szCs w:val="24"/>
              </w:rPr>
              <w:t>1 учебный год</w:t>
            </w:r>
          </w:p>
        </w:tc>
        <w:tc>
          <w:tcPr>
            <w:tcW w:w="1533" w:type="dxa"/>
          </w:tcPr>
          <w:p w:rsidR="00292E42" w:rsidRPr="00BB0CB9" w:rsidRDefault="00292E42" w:rsidP="0029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B9">
              <w:rPr>
                <w:rFonts w:ascii="Times New Roman" w:hAnsi="Times New Roman" w:cs="Times New Roman"/>
                <w:sz w:val="24"/>
                <w:szCs w:val="24"/>
              </w:rPr>
              <w:t>1 учебный год</w:t>
            </w:r>
          </w:p>
        </w:tc>
      </w:tr>
    </w:tbl>
    <w:p w:rsidR="00292E42" w:rsidRPr="00BB0CB9" w:rsidRDefault="00292E42" w:rsidP="00292E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E42" w:rsidRPr="00BB0CB9" w:rsidRDefault="00292E42" w:rsidP="00292E42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CB9">
        <w:rPr>
          <w:rFonts w:ascii="Times New Roman" w:hAnsi="Times New Roman" w:cs="Times New Roman"/>
          <w:b/>
          <w:sz w:val="24"/>
          <w:szCs w:val="24"/>
        </w:rPr>
        <w:t>Характеристика особенностей развития детей младшего дошкольного возраста</w:t>
      </w:r>
    </w:p>
    <w:p w:rsidR="00292E42" w:rsidRPr="00BB0CB9" w:rsidRDefault="00292E42" w:rsidP="00292E42">
      <w:pPr>
        <w:jc w:val="both"/>
        <w:rPr>
          <w:rFonts w:ascii="Times New Roman" w:hAnsi="Times New Roman" w:cs="Times New Roman"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>С 3–4 лет происходят существенные изменения в характере и содержании деятельности ребенка, в отношениях с окружающими: взрослыми и сверстниками. Ведущий вид деятельности в этом возрасте – предметно-действенное сотрудничество.</w:t>
      </w:r>
    </w:p>
    <w:p w:rsidR="00343CBE" w:rsidRPr="00BB0CB9" w:rsidRDefault="00343CBE" w:rsidP="00292E42">
      <w:pPr>
        <w:jc w:val="both"/>
        <w:rPr>
          <w:rFonts w:ascii="Times New Roman" w:hAnsi="Times New Roman" w:cs="Times New Roman"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>Наиболее важное достижение этого возраста состоит в том, что действия ребенка приобретают целенаправленный характер. В разных видах деятельности – игре, рисовании, конструировании, а также в повседневном поведении дети начинают действовать в соответствии с заранее намеченной целью, хотя в силу неустойчивости внимания, несформированности  произвольности поведения ребенок быстро отвлекается, оставляет одно дело ради другого.</w:t>
      </w:r>
    </w:p>
    <w:p w:rsidR="00343CBE" w:rsidRPr="00BB0CB9" w:rsidRDefault="00343CBE" w:rsidP="00292E42">
      <w:pPr>
        <w:jc w:val="both"/>
        <w:rPr>
          <w:rFonts w:ascii="Times New Roman" w:hAnsi="Times New Roman" w:cs="Times New Roman"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 xml:space="preserve">У малышей этого возраста ярко выражена потребность в общении </w:t>
      </w:r>
      <w:proofErr w:type="gramStart"/>
      <w:r w:rsidRPr="00BB0CB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B0CB9">
        <w:rPr>
          <w:rFonts w:ascii="Times New Roman" w:hAnsi="Times New Roman" w:cs="Times New Roman"/>
          <w:sz w:val="24"/>
          <w:szCs w:val="24"/>
        </w:rPr>
        <w:t xml:space="preserve"> взрослыми и сверстниками. Особенно важную роль приобретает взаимодействие </w:t>
      </w:r>
      <w:proofErr w:type="gramStart"/>
      <w:r w:rsidRPr="00BB0CB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B0CB9">
        <w:rPr>
          <w:rFonts w:ascii="Times New Roman" w:hAnsi="Times New Roman" w:cs="Times New Roman"/>
          <w:sz w:val="24"/>
          <w:szCs w:val="24"/>
        </w:rPr>
        <w:t xml:space="preserve"> взрослым, который является для ребенка гарантом психологического комфорта и защищенности. В общении с ним малыш получает интересующую его информацию, удовлетворяет свои познавательные потребности. На протяжении младшего дошкольного возраста </w:t>
      </w:r>
      <w:r w:rsidRPr="00BB0CB9">
        <w:rPr>
          <w:rFonts w:ascii="Times New Roman" w:hAnsi="Times New Roman" w:cs="Times New Roman"/>
          <w:sz w:val="24"/>
          <w:szCs w:val="24"/>
        </w:rPr>
        <w:lastRenderedPageBreak/>
        <w:t>развивается интерес к общению со сверстниками. В играх возникают первые «творческие» объединения детей. В игре ребенок берет на себя определенные роли и подчиняет им свое поведение.</w:t>
      </w:r>
    </w:p>
    <w:p w:rsidR="00343CBE" w:rsidRPr="00BB0CB9" w:rsidRDefault="00343CBE" w:rsidP="00292E42">
      <w:pPr>
        <w:jc w:val="both"/>
        <w:rPr>
          <w:rFonts w:ascii="Times New Roman" w:hAnsi="Times New Roman" w:cs="Times New Roman"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>В этом проявляется интерес ребенка к миру взрослых, которые выступают для него в качестве образца поведения, обнаруживается стремление к освоению этого мира. Совместные игры детей начинают преобладать над индивидуальными играми и играми рядом. Открываются новые возможности для воспитания у детей доброжелательного отношения к окружающим, эмоциональной отзывчивости, способности к сопереживанию. В игре, продуктивных видах деятельности (рисовании, конструировании) происходит знакомство ребенка со свойствами предметов, развиваются его восприятие, мышление, воображение.</w:t>
      </w:r>
    </w:p>
    <w:p w:rsidR="00343CBE" w:rsidRPr="00BB0CB9" w:rsidRDefault="00343CBE" w:rsidP="00292E42">
      <w:pPr>
        <w:jc w:val="both"/>
        <w:rPr>
          <w:rFonts w:ascii="Times New Roman" w:hAnsi="Times New Roman" w:cs="Times New Roman"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>Трехлетний ребенок способен уже не только учитывать свойства предметов, но и усваивать некоторые общепринятые представления о разновидностях этих свойств – сенсорные эталоны формы, величины, цвета и др. Они становятся образцами, мерками, с которыми сопоставляются особенности воспринимаемых предметов.</w:t>
      </w:r>
    </w:p>
    <w:p w:rsidR="00343CBE" w:rsidRPr="00BB0CB9" w:rsidRDefault="00343CBE" w:rsidP="00292E42">
      <w:pPr>
        <w:jc w:val="both"/>
        <w:rPr>
          <w:rFonts w:ascii="Times New Roman" w:hAnsi="Times New Roman" w:cs="Times New Roman"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 xml:space="preserve">Преобладающей формой мышления становится </w:t>
      </w:r>
      <w:proofErr w:type="gramStart"/>
      <w:r w:rsidRPr="00BB0CB9">
        <w:rPr>
          <w:rFonts w:ascii="Times New Roman" w:hAnsi="Times New Roman" w:cs="Times New Roman"/>
          <w:sz w:val="24"/>
          <w:szCs w:val="24"/>
        </w:rPr>
        <w:t>наглядно-образное</w:t>
      </w:r>
      <w:proofErr w:type="gramEnd"/>
      <w:r w:rsidRPr="00BB0CB9">
        <w:rPr>
          <w:rFonts w:ascii="Times New Roman" w:hAnsi="Times New Roman" w:cs="Times New Roman"/>
          <w:sz w:val="24"/>
          <w:szCs w:val="24"/>
        </w:rPr>
        <w:t>. Ребенок оказывается способным не только объединять предметы по внешнему сходству (форма, цвет, величина), но и усваивать общепринятые представления о группах предметов (одежда, посуда, мебель). В основе таких представлений лежит не выделение общих и существенных признаков предметов, а объединение входящих в общую ситуацию или имеющих общее назначение.</w:t>
      </w:r>
    </w:p>
    <w:p w:rsidR="00343CBE" w:rsidRPr="00BB0CB9" w:rsidRDefault="00343CBE" w:rsidP="00292E42">
      <w:pPr>
        <w:jc w:val="both"/>
        <w:rPr>
          <w:rFonts w:ascii="Times New Roman" w:hAnsi="Times New Roman" w:cs="Times New Roman"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 xml:space="preserve">Резко возрастает любознательность детей. В этом возрасте происходят существенные изменения в развитии речи: значительно увеличивается запас слов, появляются элементарные виды суждений об окружающем, которые выражаются в </w:t>
      </w:r>
      <w:proofErr w:type="gramStart"/>
      <w:r w:rsidRPr="00BB0CB9">
        <w:rPr>
          <w:rFonts w:ascii="Times New Roman" w:hAnsi="Times New Roman" w:cs="Times New Roman"/>
          <w:sz w:val="24"/>
          <w:szCs w:val="24"/>
        </w:rPr>
        <w:t>достаточно развернутых</w:t>
      </w:r>
      <w:proofErr w:type="gramEnd"/>
      <w:r w:rsidRPr="00BB0CB9">
        <w:rPr>
          <w:rFonts w:ascii="Times New Roman" w:hAnsi="Times New Roman" w:cs="Times New Roman"/>
          <w:sz w:val="24"/>
          <w:szCs w:val="24"/>
        </w:rPr>
        <w:t xml:space="preserve"> высказываниях.</w:t>
      </w:r>
    </w:p>
    <w:p w:rsidR="00343CBE" w:rsidRPr="00BB0CB9" w:rsidRDefault="00343CBE" w:rsidP="00292E42">
      <w:pPr>
        <w:jc w:val="both"/>
        <w:rPr>
          <w:rFonts w:ascii="Times New Roman" w:hAnsi="Times New Roman" w:cs="Times New Roman"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>Достижения в психическом развитии ребенка создают благоприятные условия для существенных сдвигов в характере обучения. Появляется возможность перейти от форм обучения, основанных на подражании действиям взрослого, к формам, где взрослый в игровой форме организует самостоятельные действия детей, направленные на выполнение определенного задания.</w:t>
      </w:r>
    </w:p>
    <w:p w:rsidR="00343CBE" w:rsidRPr="00884293" w:rsidRDefault="00343CBE" w:rsidP="00343CB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293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343CBE" w:rsidRPr="00BB0CB9" w:rsidRDefault="00343CBE" w:rsidP="00343CBE">
      <w:pPr>
        <w:jc w:val="both"/>
        <w:rPr>
          <w:rFonts w:ascii="Times New Roman" w:hAnsi="Times New Roman" w:cs="Times New Roman"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 xml:space="preserve">Программа включает в себя пять направлений работы: </w:t>
      </w:r>
    </w:p>
    <w:p w:rsidR="00343CBE" w:rsidRPr="00BB0CB9" w:rsidRDefault="00343CBE" w:rsidP="00343CB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 xml:space="preserve">развитие математических представлений; </w:t>
      </w:r>
    </w:p>
    <w:p w:rsidR="00343CBE" w:rsidRPr="00BB0CB9" w:rsidRDefault="00343CBE" w:rsidP="00343CB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 xml:space="preserve"> речевое развитие; </w:t>
      </w:r>
    </w:p>
    <w:p w:rsidR="00343CBE" w:rsidRPr="00BB0CB9" w:rsidRDefault="00343CBE" w:rsidP="00343CB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 xml:space="preserve"> развитие творческо-изобразительных способностей; </w:t>
      </w:r>
    </w:p>
    <w:p w:rsidR="00343CBE" w:rsidRPr="00BB0CB9" w:rsidRDefault="00343CBE" w:rsidP="00343CB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 xml:space="preserve"> развитие мелкой моторики; </w:t>
      </w:r>
    </w:p>
    <w:p w:rsidR="00343CBE" w:rsidRPr="00BB0CB9" w:rsidRDefault="00343CBE" w:rsidP="00343CB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 xml:space="preserve"> развитие элементарной исследовательской деятельности. </w:t>
      </w:r>
    </w:p>
    <w:p w:rsidR="00343CBE" w:rsidRPr="00BB0CB9" w:rsidRDefault="00343CBE" w:rsidP="00343C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 xml:space="preserve">Во всех направлениях работы используются авторские </w:t>
      </w:r>
      <w:r w:rsidRPr="00BB0CB9">
        <w:rPr>
          <w:rFonts w:ascii="Times New Roman" w:hAnsi="Times New Roman" w:cs="Times New Roman"/>
          <w:b/>
          <w:sz w:val="24"/>
          <w:szCs w:val="24"/>
        </w:rPr>
        <w:t>развивающие игры.</w:t>
      </w:r>
    </w:p>
    <w:p w:rsidR="00343CBE" w:rsidRPr="00BB0CB9" w:rsidRDefault="00343CBE" w:rsidP="00343CBE">
      <w:pPr>
        <w:jc w:val="both"/>
        <w:rPr>
          <w:rFonts w:ascii="Times New Roman" w:hAnsi="Times New Roman" w:cs="Times New Roman"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lastRenderedPageBreak/>
        <w:t>Игротека включает много интересных развивающих игр, привлекающих внимание детей своей занимательностью: «Сложи узор», «Чудо-дерево», «Сложи квадрат», «Кубики для всех», «Геометрическая мозаика», «Лего», пазловые мозаики, блоки Дьенеша, цветные палочки Кюизенера, счетные палочки. Большим подспорьем в развитии элементарных математических представлений служат игры, сделанные своими руками (авторские): «Назови фигуру», «Узнай на ощупь», «Веселый счет», «Собери картинку», «Сложи фигуру»; развивающие игры В. Воскобовича. Таким образом, отбор развивающих игр осуществлён, исходя из современных требований к обучению дошкольников, а именно: придание обучению развивающего характера, обеспечение максимальной активности детей в самостоятельном процессе познания, а также данные игры являются актуальными, наиболее приемлемыми для младших дошкольников. В совместной и самостоятельной деятельности используются игры и упражнения на пространственные преобразования, моделирование, воссоздание фигур силуэтов, образных изображений из определенных частей. Игра осуществляется путем практических действий в составлении, подборе, раскладывании по правилам и условиям.</w:t>
      </w:r>
    </w:p>
    <w:p w:rsidR="00D40871" w:rsidRPr="00BB0CB9" w:rsidRDefault="00D40871" w:rsidP="00343CBE">
      <w:pPr>
        <w:jc w:val="both"/>
        <w:rPr>
          <w:rFonts w:ascii="Times New Roman" w:hAnsi="Times New Roman" w:cs="Times New Roman"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 xml:space="preserve">Исходя из психолого-педагогических особенностей детей раннего возраста, занятия построены на следующих принципах: </w:t>
      </w:r>
    </w:p>
    <w:p w:rsidR="00D40871" w:rsidRPr="00BB0CB9" w:rsidRDefault="00D40871" w:rsidP="00343CBE">
      <w:pPr>
        <w:jc w:val="both"/>
        <w:rPr>
          <w:rFonts w:ascii="Times New Roman" w:hAnsi="Times New Roman" w:cs="Times New Roman"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sym w:font="Symbol" w:char="F0B7"/>
      </w:r>
      <w:r w:rsidRPr="00BB0CB9">
        <w:rPr>
          <w:rFonts w:ascii="Times New Roman" w:hAnsi="Times New Roman" w:cs="Times New Roman"/>
          <w:sz w:val="24"/>
          <w:szCs w:val="24"/>
        </w:rPr>
        <w:t xml:space="preserve"> Принцип системности и структурированности занятий. </w:t>
      </w:r>
    </w:p>
    <w:p w:rsidR="00D40871" w:rsidRPr="00BB0CB9" w:rsidRDefault="00D40871" w:rsidP="00343CBE">
      <w:pPr>
        <w:jc w:val="both"/>
        <w:rPr>
          <w:rFonts w:ascii="Times New Roman" w:hAnsi="Times New Roman" w:cs="Times New Roman"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sym w:font="Symbol" w:char="F0B7"/>
      </w:r>
      <w:r w:rsidRPr="00BB0CB9">
        <w:rPr>
          <w:rFonts w:ascii="Times New Roman" w:hAnsi="Times New Roman" w:cs="Times New Roman"/>
          <w:sz w:val="24"/>
          <w:szCs w:val="24"/>
        </w:rPr>
        <w:t xml:space="preserve"> Принцип личностного подхода. </w:t>
      </w:r>
    </w:p>
    <w:p w:rsidR="00D40871" w:rsidRPr="00BB0CB9" w:rsidRDefault="00D40871" w:rsidP="00343CBE">
      <w:pPr>
        <w:jc w:val="both"/>
        <w:rPr>
          <w:rFonts w:ascii="Times New Roman" w:hAnsi="Times New Roman" w:cs="Times New Roman"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sym w:font="Symbol" w:char="F0B7"/>
      </w:r>
      <w:r w:rsidRPr="00BB0CB9">
        <w:rPr>
          <w:rFonts w:ascii="Times New Roman" w:hAnsi="Times New Roman" w:cs="Times New Roman"/>
          <w:sz w:val="24"/>
          <w:szCs w:val="24"/>
        </w:rPr>
        <w:t xml:space="preserve"> Принцип деятельностного подхода.</w:t>
      </w:r>
    </w:p>
    <w:p w:rsidR="00D40871" w:rsidRPr="00BB0CB9" w:rsidRDefault="00D40871" w:rsidP="00343CBE">
      <w:pPr>
        <w:jc w:val="both"/>
        <w:rPr>
          <w:rFonts w:ascii="Times New Roman" w:hAnsi="Times New Roman" w:cs="Times New Roman"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 xml:space="preserve">Структура занятия комплексная. Занятия проходят в игровой форме. На занятиях используется музыкальное сопровождение, что располагает детей на выполнение различных упражнений, игр. </w:t>
      </w:r>
      <w:proofErr w:type="gramStart"/>
      <w:r w:rsidRPr="00BB0CB9">
        <w:rPr>
          <w:rFonts w:ascii="Times New Roman" w:hAnsi="Times New Roman" w:cs="Times New Roman"/>
          <w:sz w:val="24"/>
          <w:szCs w:val="24"/>
        </w:rPr>
        <w:t>В каждом занятии используются игры и упражнения, которые направлены на развитие познавательных процессов (восприятия, внимания, памяти, воображения, мышления), речи, творческих способностей, мелкой моторики.</w:t>
      </w:r>
      <w:proofErr w:type="gramEnd"/>
    </w:p>
    <w:p w:rsidR="00D40871" w:rsidRPr="00BB0CB9" w:rsidRDefault="00D40871" w:rsidP="00343CBE">
      <w:pPr>
        <w:jc w:val="both"/>
        <w:rPr>
          <w:rFonts w:ascii="Times New Roman" w:hAnsi="Times New Roman" w:cs="Times New Roman"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 xml:space="preserve">Задания построены от простого к </w:t>
      </w:r>
      <w:proofErr w:type="gramStart"/>
      <w:r w:rsidRPr="00BB0CB9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BB0CB9">
        <w:rPr>
          <w:rFonts w:ascii="Times New Roman" w:hAnsi="Times New Roman" w:cs="Times New Roman"/>
          <w:sz w:val="24"/>
          <w:szCs w:val="24"/>
        </w:rPr>
        <w:t>, с постоянным повторением пройденного материала. Большая часть игр проводится на ковре. За столами дети располагаются только во время творческих работ и при постановке руки. В младшем дошкольном возрасте освоение математического содержания направлено, прежде всего, на развитие познавательных и творческих способностей детей. Для этого следует вовлечь детей в содержательную, активную и развивающую деятельность на занятиях, в самостоятельную игровую и практическую деятельность вне занятий, основанную на самоконтроле и самооценке. Работу с малышами начинается с заданий.</w:t>
      </w:r>
    </w:p>
    <w:p w:rsidR="00D40871" w:rsidRPr="00BB0CB9" w:rsidRDefault="00D40871" w:rsidP="00343CBE">
      <w:pPr>
        <w:jc w:val="both"/>
        <w:rPr>
          <w:rFonts w:ascii="Times New Roman" w:hAnsi="Times New Roman" w:cs="Times New Roman"/>
          <w:sz w:val="24"/>
          <w:szCs w:val="24"/>
        </w:rPr>
      </w:pPr>
      <w:r w:rsidRPr="00BB0CB9">
        <w:rPr>
          <w:rFonts w:ascii="Times New Roman" w:hAnsi="Times New Roman" w:cs="Times New Roman"/>
          <w:sz w:val="24"/>
          <w:szCs w:val="24"/>
        </w:rPr>
        <w:t>Задания предполагают создание игровой (тематической) среды, которая наполнена «интеллектуальными хитринками» для того чтобы развивать способности к обучению. Игровую среду дети придумывают и создают вместе с педагогом, он направляет, а дети развивают коммуникативные навыки и расширяют границы своей фантазии и воображения.</w:t>
      </w:r>
    </w:p>
    <w:p w:rsidR="00BB0CB9" w:rsidRDefault="00BB0CB9" w:rsidP="00343C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CB9" w:rsidRDefault="00BB0CB9" w:rsidP="00343C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871" w:rsidRPr="00BB0CB9" w:rsidRDefault="00D40871" w:rsidP="00343C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CB9">
        <w:rPr>
          <w:rFonts w:ascii="Times New Roman" w:hAnsi="Times New Roman" w:cs="Times New Roman"/>
          <w:b/>
          <w:sz w:val="24"/>
          <w:szCs w:val="24"/>
        </w:rPr>
        <w:t>Схема и методика проведения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40871" w:rsidRPr="00BB0CB9" w:rsidTr="00D40871">
        <w:tc>
          <w:tcPr>
            <w:tcW w:w="2943" w:type="dxa"/>
          </w:tcPr>
          <w:p w:rsidR="00D40871" w:rsidRPr="00BB0CB9" w:rsidRDefault="00D40871" w:rsidP="00292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D40871" w:rsidRPr="00BB0CB9" w:rsidRDefault="00D40871" w:rsidP="00292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B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</w:tr>
      <w:tr w:rsidR="00D40871" w:rsidRPr="00BB0CB9" w:rsidTr="00D40871">
        <w:tc>
          <w:tcPr>
            <w:tcW w:w="2943" w:type="dxa"/>
          </w:tcPr>
          <w:p w:rsidR="00D40871" w:rsidRPr="00BB0CB9" w:rsidRDefault="00D40871" w:rsidP="00292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B9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6628" w:type="dxa"/>
          </w:tcPr>
          <w:p w:rsidR="00D40871" w:rsidRPr="00BB0CB9" w:rsidRDefault="00D40871" w:rsidP="00292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B9"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беседа. Приветствие, которое направлено на развитие коммуникативной культуры.</w:t>
            </w:r>
          </w:p>
        </w:tc>
      </w:tr>
      <w:tr w:rsidR="00D40871" w:rsidRPr="00BB0CB9" w:rsidTr="00D40871">
        <w:tc>
          <w:tcPr>
            <w:tcW w:w="2943" w:type="dxa"/>
          </w:tcPr>
          <w:p w:rsidR="00D40871" w:rsidRPr="00BB0CB9" w:rsidRDefault="00D40871" w:rsidP="00292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B9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6628" w:type="dxa"/>
          </w:tcPr>
          <w:p w:rsidR="00D40871" w:rsidRPr="00BB0CB9" w:rsidRDefault="00D40871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CB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игровой тематической среды: «интеллектуальная хитринка» по одному из направлений: </w:t>
            </w:r>
          </w:p>
          <w:p w:rsidR="00D40871" w:rsidRPr="00BB0CB9" w:rsidRDefault="00D40871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CB9">
              <w:rPr>
                <w:rFonts w:ascii="Times New Roman" w:hAnsi="Times New Roman" w:cs="Times New Roman"/>
                <w:sz w:val="24"/>
                <w:szCs w:val="24"/>
              </w:rPr>
              <w:t>- развивающие игры, направленные на развитие математических представлений;</w:t>
            </w:r>
          </w:p>
          <w:p w:rsidR="00D40871" w:rsidRPr="00BB0CB9" w:rsidRDefault="00D40871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CB9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развивающие игры, направленные на развитие звуковой культуры речи и коммуникативной культуры;</w:t>
            </w:r>
          </w:p>
          <w:p w:rsidR="00D40871" w:rsidRPr="00BB0CB9" w:rsidRDefault="00D40871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CB9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развивающие игры, пальчиковые тренинги, направленные на развитие мелкой моторики и речи, а также на развитие памяти и внимания; </w:t>
            </w:r>
          </w:p>
          <w:p w:rsidR="00D40871" w:rsidRPr="00BB0CB9" w:rsidRDefault="00D40871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CB9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развивающие игры-ситуации по изобразительной, прикладной деятельности; </w:t>
            </w:r>
          </w:p>
          <w:p w:rsidR="00D40871" w:rsidRPr="00BB0CB9" w:rsidRDefault="00D40871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CB9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развивающие игры-эксперименты. </w:t>
            </w:r>
          </w:p>
          <w:p w:rsidR="00D40871" w:rsidRPr="00BB0CB9" w:rsidRDefault="00D40871" w:rsidP="00292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B9">
              <w:rPr>
                <w:rFonts w:ascii="Times New Roman" w:hAnsi="Times New Roman" w:cs="Times New Roman"/>
                <w:sz w:val="24"/>
                <w:szCs w:val="24"/>
              </w:rPr>
              <w:t>- Самостоятельная творческая деятельность детей.</w:t>
            </w:r>
          </w:p>
        </w:tc>
      </w:tr>
      <w:tr w:rsidR="00D40871" w:rsidRPr="00BB0CB9" w:rsidTr="00D40871">
        <w:tc>
          <w:tcPr>
            <w:tcW w:w="2943" w:type="dxa"/>
          </w:tcPr>
          <w:p w:rsidR="00D40871" w:rsidRPr="00BB0CB9" w:rsidRDefault="00D40871" w:rsidP="00292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B9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6628" w:type="dxa"/>
          </w:tcPr>
          <w:p w:rsidR="00D40871" w:rsidRPr="00BB0CB9" w:rsidRDefault="00D40871" w:rsidP="00292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B9">
              <w:rPr>
                <w:rFonts w:ascii="Times New Roman" w:hAnsi="Times New Roman" w:cs="Times New Roman"/>
                <w:sz w:val="24"/>
                <w:szCs w:val="24"/>
              </w:rPr>
              <w:t>Занятия заканчиваются подведением итогов, релаксационными упражнениями и прощанием.</w:t>
            </w:r>
          </w:p>
        </w:tc>
      </w:tr>
    </w:tbl>
    <w:p w:rsidR="00343CBE" w:rsidRPr="00BB0CB9" w:rsidRDefault="00343CBE" w:rsidP="00292E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871" w:rsidRPr="00BB0CB9" w:rsidRDefault="00D40871" w:rsidP="00292E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CB9">
        <w:rPr>
          <w:rFonts w:ascii="Times New Roman" w:hAnsi="Times New Roman" w:cs="Times New Roman"/>
          <w:b/>
          <w:sz w:val="24"/>
          <w:szCs w:val="24"/>
        </w:rPr>
        <w:t xml:space="preserve">Перспективное планирование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5210"/>
      </w:tblGrid>
      <w:tr w:rsidR="00D40871" w:rsidRPr="00BB0CB9" w:rsidTr="00D40871">
        <w:tc>
          <w:tcPr>
            <w:tcW w:w="1809" w:type="dxa"/>
          </w:tcPr>
          <w:p w:rsidR="00486A41" w:rsidRDefault="00486A41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D40871" w:rsidRPr="00BB0CB9" w:rsidRDefault="00D40871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B9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552" w:type="dxa"/>
          </w:tcPr>
          <w:p w:rsidR="00D40871" w:rsidRPr="00BB0CB9" w:rsidRDefault="00D40871" w:rsidP="00292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D40871" w:rsidRPr="00BB0CB9" w:rsidRDefault="00D40871" w:rsidP="004F3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B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BE47D6" w:rsidRPr="00BE47D6" w:rsidTr="00D40871">
        <w:tc>
          <w:tcPr>
            <w:tcW w:w="1809" w:type="dxa"/>
          </w:tcPr>
          <w:p w:rsidR="00A925F6" w:rsidRPr="00BE47D6" w:rsidRDefault="00A925F6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A925F6" w:rsidRPr="00BE47D6" w:rsidRDefault="00A925F6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925F6" w:rsidRPr="00BE47D6" w:rsidRDefault="00A925F6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5210" w:type="dxa"/>
          </w:tcPr>
          <w:p w:rsidR="00A925F6" w:rsidRPr="00BE47D6" w:rsidRDefault="00A925F6" w:rsidP="00A92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моторики </w:t>
            </w:r>
          </w:p>
          <w:p w:rsidR="00A925F6" w:rsidRPr="00BE47D6" w:rsidRDefault="00A925F6" w:rsidP="00A92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Игровая тематическая среда «Волшебные пальчики» </w:t>
            </w:r>
          </w:p>
          <w:p w:rsidR="00A925F6" w:rsidRPr="00BE47D6" w:rsidRDefault="00A925F6" w:rsidP="00A92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внимания, мышления, мелкой моторики </w:t>
            </w:r>
          </w:p>
          <w:p w:rsidR="00A925F6" w:rsidRPr="00BE47D6" w:rsidRDefault="00A925F6" w:rsidP="00A92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1. Игровое упражнение «Солнышко» </w:t>
            </w:r>
          </w:p>
          <w:p w:rsidR="00A925F6" w:rsidRPr="00BE47D6" w:rsidRDefault="00A925F6" w:rsidP="00A92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2. «Укрась павлину хвост» - продевание шнурка </w:t>
            </w:r>
          </w:p>
          <w:p w:rsidR="00A925F6" w:rsidRPr="00BE47D6" w:rsidRDefault="00A925F6" w:rsidP="00A92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3. «Волшебные палочки Кьюизенера» - тренировка в счете</w:t>
            </w:r>
          </w:p>
          <w:p w:rsidR="00A925F6" w:rsidRPr="00BE47D6" w:rsidRDefault="00A925F6" w:rsidP="00A925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4. Самостоятельная творческая деятельность - упражнение «Волшебные пальчики»</w:t>
            </w:r>
          </w:p>
        </w:tc>
      </w:tr>
      <w:tr w:rsidR="00BE47D6" w:rsidRPr="00BE47D6" w:rsidTr="00D40871">
        <w:tc>
          <w:tcPr>
            <w:tcW w:w="1809" w:type="dxa"/>
          </w:tcPr>
          <w:p w:rsidR="00A925F6" w:rsidRPr="00BE47D6" w:rsidRDefault="00A925F6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A925F6" w:rsidRPr="00BE47D6" w:rsidRDefault="00A925F6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925F6" w:rsidRPr="00BE47D6" w:rsidRDefault="00A925F6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математических представлений</w:t>
            </w:r>
          </w:p>
        </w:tc>
        <w:tc>
          <w:tcPr>
            <w:tcW w:w="5210" w:type="dxa"/>
          </w:tcPr>
          <w:p w:rsidR="004F3E14" w:rsidRDefault="00D91CE6" w:rsidP="00A92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1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математических представлений Игровая тематическая среда «Математический поезд» </w:t>
            </w:r>
          </w:p>
          <w:p w:rsidR="004F3E14" w:rsidRDefault="00D91CE6" w:rsidP="00A92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1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:Развитие внимания, логического мышления, сенсорных способностей. Продолжать знакомить с формой и величиной. 1. «Солнышко и туча» (напряжение и расслабление мышц туловища) </w:t>
            </w:r>
          </w:p>
          <w:p w:rsidR="00A925F6" w:rsidRPr="00BE47D6" w:rsidRDefault="00D91CE6" w:rsidP="00A925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2. Игры Воскобовича (математический поезд). 3. Самостоятельная творческая деятельность. «Собери картинку – поезд с цифрами» - разрезные картинки из частей.</w:t>
            </w:r>
          </w:p>
        </w:tc>
      </w:tr>
      <w:tr w:rsidR="00BE47D6" w:rsidRPr="00BE47D6" w:rsidTr="00D40871">
        <w:tc>
          <w:tcPr>
            <w:tcW w:w="1809" w:type="dxa"/>
          </w:tcPr>
          <w:p w:rsidR="00A925F6" w:rsidRPr="00BE47D6" w:rsidRDefault="00A925F6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A925F6" w:rsidRPr="00BE47D6" w:rsidRDefault="00A925F6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A925F6" w:rsidRPr="00BE47D6" w:rsidRDefault="00A925F6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математических представлений</w:t>
            </w:r>
          </w:p>
        </w:tc>
        <w:tc>
          <w:tcPr>
            <w:tcW w:w="5210" w:type="dxa"/>
          </w:tcPr>
          <w:p w:rsidR="004F3E14" w:rsidRDefault="00A64255" w:rsidP="00A6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:Развитие математических представлений 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Игровая тематическая среда «Мыльные пузыри» </w:t>
            </w:r>
          </w:p>
          <w:p w:rsidR="004F3E14" w:rsidRDefault="00A64255" w:rsidP="00A6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1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внимания, логического мышления, связную речь, мелкую моторику.</w:t>
            </w:r>
          </w:p>
          <w:p w:rsidR="004F3E14" w:rsidRDefault="00A64255" w:rsidP="00A6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1. «Разгладь и наклей» - дидактическая авторская игра. </w:t>
            </w:r>
          </w:p>
          <w:p w:rsidR="004F3E14" w:rsidRDefault="00A64255" w:rsidP="00A6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2. «Поможем бабушке» - сортировка гороха и перловки. </w:t>
            </w:r>
          </w:p>
          <w:p w:rsidR="004F3E14" w:rsidRDefault="00A64255" w:rsidP="00A6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3. «Зоопарк». Игры с обручами «Где, чей дом?» (</w:t>
            </w:r>
            <w:proofErr w:type="gramStart"/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выше-ниже</w:t>
            </w:r>
            <w:proofErr w:type="gramEnd"/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64255" w:rsidRPr="00BE47D6" w:rsidRDefault="00A64255" w:rsidP="00A64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4. Волшебные палочки Кюизенера Самостоятельная творческая деятельность. Создание коллекции цифр из различных материалов.</w:t>
            </w:r>
          </w:p>
          <w:p w:rsidR="00A925F6" w:rsidRPr="00BE47D6" w:rsidRDefault="00A925F6" w:rsidP="00D408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7D6" w:rsidRPr="00BE47D6" w:rsidTr="00D40871">
        <w:tc>
          <w:tcPr>
            <w:tcW w:w="1809" w:type="dxa"/>
          </w:tcPr>
          <w:p w:rsidR="00A925F6" w:rsidRPr="00BE47D6" w:rsidRDefault="00A925F6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  <w:p w:rsidR="00A925F6" w:rsidRPr="00BE47D6" w:rsidRDefault="00A925F6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925F6" w:rsidRPr="00BE47D6" w:rsidRDefault="00A925F6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Развитие творческ</w:t>
            </w:r>
            <w:proofErr w:type="gramStart"/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изобразительных способностей</w:t>
            </w:r>
          </w:p>
        </w:tc>
        <w:tc>
          <w:tcPr>
            <w:tcW w:w="5210" w:type="dxa"/>
          </w:tcPr>
          <w:p w:rsidR="00A925F6" w:rsidRPr="00BE47D6" w:rsidRDefault="00A925F6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творческо-изобразительных способностей </w:t>
            </w:r>
          </w:p>
          <w:p w:rsidR="00A925F6" w:rsidRPr="00BE47D6" w:rsidRDefault="00A925F6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Игровая тематическая среда «Курочка ряба» </w:t>
            </w:r>
          </w:p>
          <w:p w:rsidR="00A925F6" w:rsidRPr="00BE47D6" w:rsidRDefault="00A925F6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речь, память, моторику рук посредством лепки пальчиками.</w:t>
            </w:r>
          </w:p>
          <w:p w:rsidR="00A925F6" w:rsidRPr="00BE47D6" w:rsidRDefault="00A925F6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1.Упражнение «Подари тепло другу» </w:t>
            </w:r>
          </w:p>
          <w:p w:rsidR="00A925F6" w:rsidRPr="00BE47D6" w:rsidRDefault="00A925F6" w:rsidP="00EA6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2.Игра – путешествие. «Звукоподражание»</w:t>
            </w:r>
          </w:p>
          <w:p w:rsidR="00A925F6" w:rsidRPr="00BE47D6" w:rsidRDefault="00A925F6" w:rsidP="00EA6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3. Сказка «Курочка ряба» </w:t>
            </w:r>
          </w:p>
          <w:p w:rsidR="00A925F6" w:rsidRPr="00BE47D6" w:rsidRDefault="00A925F6" w:rsidP="00EA6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4. Самостоятельная творческая деятельность. Лепка (угощения: крендельки и плетеночки)</w:t>
            </w:r>
          </w:p>
        </w:tc>
      </w:tr>
      <w:tr w:rsidR="00BE47D6" w:rsidRPr="00BE47D6" w:rsidTr="00D40871">
        <w:tc>
          <w:tcPr>
            <w:tcW w:w="1809" w:type="dxa"/>
          </w:tcPr>
          <w:p w:rsidR="00A925F6" w:rsidRPr="00BE47D6" w:rsidRDefault="00A925F6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A925F6" w:rsidRPr="00BE47D6" w:rsidRDefault="000A1C68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925F6" w:rsidRPr="00BE47D6" w:rsidRDefault="001931A3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Развитие элементарной исследовательской деятельности</w:t>
            </w:r>
          </w:p>
        </w:tc>
        <w:tc>
          <w:tcPr>
            <w:tcW w:w="5210" w:type="dxa"/>
          </w:tcPr>
          <w:p w:rsidR="001931A3" w:rsidRPr="00BE47D6" w:rsidRDefault="001931A3" w:rsidP="00193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элементарных исследовательских способностей.</w:t>
            </w:r>
          </w:p>
          <w:p w:rsidR="001931A3" w:rsidRPr="00BE47D6" w:rsidRDefault="001931A3" w:rsidP="00193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Игровая тематическая среда «Дары осени» </w:t>
            </w:r>
          </w:p>
          <w:p w:rsidR="001931A3" w:rsidRPr="00BE47D6" w:rsidRDefault="001931A3" w:rsidP="00193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внимания, умения точно подбирать нужную фигуру. </w:t>
            </w:r>
          </w:p>
          <w:p w:rsidR="001931A3" w:rsidRPr="00BE47D6" w:rsidRDefault="001931A3" w:rsidP="00193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1. « Разрезные картинки» - собрать картинки игрушек из 4 частей. </w:t>
            </w:r>
          </w:p>
          <w:p w:rsidR="001931A3" w:rsidRPr="00BE47D6" w:rsidRDefault="001931A3" w:rsidP="00193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2. Игра с двумя обручами Эйлера.</w:t>
            </w:r>
          </w:p>
          <w:p w:rsidR="001931A3" w:rsidRPr="00BE47D6" w:rsidRDefault="001931A3" w:rsidP="00193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3. «Листопад» - упражнение на развитие воздушной струи.</w:t>
            </w:r>
          </w:p>
          <w:p w:rsidR="001931A3" w:rsidRPr="00BE47D6" w:rsidRDefault="001931A3" w:rsidP="00193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4. Исследование свой</w:t>
            </w:r>
            <w:proofErr w:type="gramStart"/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ств пл</w:t>
            </w:r>
            <w:proofErr w:type="gramEnd"/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астилина. </w:t>
            </w:r>
          </w:p>
          <w:p w:rsidR="00A925F6" w:rsidRPr="00BE47D6" w:rsidRDefault="001931A3" w:rsidP="001931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5. Самостоятельная творческая деятельность «Дары осени» - лепка из пластилина.</w:t>
            </w:r>
          </w:p>
        </w:tc>
      </w:tr>
      <w:tr w:rsidR="00BE47D6" w:rsidRPr="00BE47D6" w:rsidTr="00D40871">
        <w:tc>
          <w:tcPr>
            <w:tcW w:w="1809" w:type="dxa"/>
          </w:tcPr>
          <w:p w:rsidR="00A925F6" w:rsidRPr="00BE47D6" w:rsidRDefault="00A925F6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A925F6" w:rsidRPr="00BE47D6" w:rsidRDefault="000A1C68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925F6" w:rsidRPr="00BE47D6" w:rsidRDefault="000A1C68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математических представлений</w:t>
            </w:r>
          </w:p>
        </w:tc>
        <w:tc>
          <w:tcPr>
            <w:tcW w:w="5210" w:type="dxa"/>
          </w:tcPr>
          <w:p w:rsidR="000A1C68" w:rsidRPr="00BE47D6" w:rsidRDefault="000A1C68" w:rsidP="000A1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математических представлений Игровая тематическая среда «Математический тренинг»</w:t>
            </w:r>
          </w:p>
          <w:p w:rsidR="000A1C68" w:rsidRPr="00BE47D6" w:rsidRDefault="000A1C68" w:rsidP="000A1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знания счета. Учить </w:t>
            </w:r>
            <w:proofErr w:type="gramStart"/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держать карандаш, развивать внимание, наблюдательность, развитие речи. Развитие способностей ориентироваться в пространстве, внимания, творческих способностей, умение правильно подбирать материал по форме, размеру, объему. </w:t>
            </w:r>
          </w:p>
          <w:p w:rsidR="000A1C68" w:rsidRPr="00BE47D6" w:rsidRDefault="000A1C68" w:rsidP="000A1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1. «Назови себя ласково» - игра с мячом </w:t>
            </w:r>
          </w:p>
          <w:p w:rsidR="000A1C68" w:rsidRPr="00BE47D6" w:rsidRDefault="000A1C68" w:rsidP="000A1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2. «Рассеянный художник» - счет</w:t>
            </w:r>
          </w:p>
          <w:p w:rsidR="000A1C68" w:rsidRPr="00BE47D6" w:rsidRDefault="000A1C68" w:rsidP="000A1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3. «Найди лишний предмет» - авторская игра.</w:t>
            </w:r>
          </w:p>
          <w:p w:rsidR="00A925F6" w:rsidRPr="00BE47D6" w:rsidRDefault="000A1C68" w:rsidP="000A1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proofErr w:type="gramStart"/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творческая деятельность 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«Цифры» - обводка трафарета и раскрашивание цветными карандашами в одном направлении не выходя за контур).</w:t>
            </w:r>
            <w:proofErr w:type="gramEnd"/>
          </w:p>
        </w:tc>
      </w:tr>
      <w:tr w:rsidR="00BE47D6" w:rsidRPr="00BE47D6" w:rsidTr="00D40871">
        <w:tc>
          <w:tcPr>
            <w:tcW w:w="1809" w:type="dxa"/>
          </w:tcPr>
          <w:p w:rsidR="00A925F6" w:rsidRPr="00BE47D6" w:rsidRDefault="00A925F6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  <w:p w:rsidR="00A925F6" w:rsidRPr="00BE47D6" w:rsidRDefault="000A1C68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925F6" w:rsidRPr="00BE47D6" w:rsidRDefault="000A1C68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5210" w:type="dxa"/>
          </w:tcPr>
          <w:p w:rsidR="000A1C68" w:rsidRPr="00BE47D6" w:rsidRDefault="000A1C68" w:rsidP="000A1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 </w:t>
            </w:r>
          </w:p>
          <w:p w:rsidR="000A1C68" w:rsidRPr="00BE47D6" w:rsidRDefault="000A1C68" w:rsidP="000A1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Игровая тематическая среда «Пальчиковый тренинг» </w:t>
            </w:r>
          </w:p>
          <w:p w:rsidR="000A1C68" w:rsidRPr="00BE47D6" w:rsidRDefault="000A1C68" w:rsidP="000A1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речь, память, логическое мышление, мелкую моторику. </w:t>
            </w:r>
          </w:p>
          <w:p w:rsidR="000A1C68" w:rsidRPr="00BE47D6" w:rsidRDefault="000A1C68" w:rsidP="000A1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1. «Мартышки» (Обыгрывание стихотворения) </w:t>
            </w:r>
          </w:p>
          <w:p w:rsidR="000A1C68" w:rsidRPr="00BE47D6" w:rsidRDefault="000A1C68" w:rsidP="000A1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2. «Листопад» - упражнение на развитие воздушной струи </w:t>
            </w:r>
          </w:p>
          <w:p w:rsidR="000A1C68" w:rsidRPr="00BE47D6" w:rsidRDefault="000A1C68" w:rsidP="000A1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3.Упражнение «Собиралки» (цвет и форма). </w:t>
            </w:r>
          </w:p>
          <w:p w:rsidR="00A925F6" w:rsidRPr="00BE47D6" w:rsidRDefault="000A1C68" w:rsidP="000A1C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4. Самостоятельная творческая деятельность. «Что у кого?» - разглаживание бумажных комочков с контурными изображениями предметов</w:t>
            </w:r>
          </w:p>
        </w:tc>
      </w:tr>
      <w:tr w:rsidR="00BE47D6" w:rsidRPr="00BE47D6" w:rsidTr="00D40871">
        <w:tc>
          <w:tcPr>
            <w:tcW w:w="1809" w:type="dxa"/>
          </w:tcPr>
          <w:p w:rsidR="00A925F6" w:rsidRPr="00BE47D6" w:rsidRDefault="00A925F6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A925F6" w:rsidRPr="00BE47D6" w:rsidRDefault="000A1C68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925F6" w:rsidRPr="00BE47D6" w:rsidRDefault="00C24287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математических представлений</w:t>
            </w:r>
          </w:p>
        </w:tc>
        <w:tc>
          <w:tcPr>
            <w:tcW w:w="5210" w:type="dxa"/>
          </w:tcPr>
          <w:p w:rsidR="00C24287" w:rsidRPr="00BE47D6" w:rsidRDefault="00C24287" w:rsidP="00C24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математических представлений Игровая тематическая среда «Математические загадки»  </w:t>
            </w:r>
          </w:p>
          <w:p w:rsidR="00C24287" w:rsidRPr="00BE47D6" w:rsidRDefault="00C24287" w:rsidP="00C24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умения классифицировать множества по двум свойствам (цвет и форма, размер и форма)</w:t>
            </w:r>
          </w:p>
          <w:p w:rsidR="00C24287" w:rsidRPr="00BE47D6" w:rsidRDefault="00C24287" w:rsidP="00C24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1. «Обведи и раскрась» - обводка трафарета с последующим раскрашиванием. </w:t>
            </w:r>
          </w:p>
          <w:p w:rsidR="00C24287" w:rsidRPr="00BE47D6" w:rsidRDefault="00C24287" w:rsidP="00C24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2. Игра «Блоки Дьенеша» - (размер и форма) 3.Дидактическая авторская игра «Шарики для котенка» </w:t>
            </w:r>
          </w:p>
          <w:p w:rsidR="00C24287" w:rsidRPr="00BE47D6" w:rsidRDefault="00C24287" w:rsidP="00C24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4. Упражнение «Собиралки» (цвет и форма).</w:t>
            </w:r>
          </w:p>
          <w:p w:rsidR="00A925F6" w:rsidRPr="00BE47D6" w:rsidRDefault="00C24287" w:rsidP="00C242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5. Самостоятельная творческая деятельность. Раскрашивание по цвету и форме шариков</w:t>
            </w:r>
          </w:p>
        </w:tc>
      </w:tr>
      <w:tr w:rsidR="00BE47D6" w:rsidRPr="00BE47D6" w:rsidTr="00D40871">
        <w:tc>
          <w:tcPr>
            <w:tcW w:w="1809" w:type="dxa"/>
          </w:tcPr>
          <w:p w:rsidR="00A925F6" w:rsidRPr="00BE47D6" w:rsidRDefault="00A925F6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A925F6" w:rsidRPr="00BE47D6" w:rsidRDefault="00C24287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925F6" w:rsidRPr="00BE47D6" w:rsidRDefault="00D91CE6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Развитие творческ</w:t>
            </w:r>
            <w:proofErr w:type="gramStart"/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изобразительных способностей</w:t>
            </w:r>
          </w:p>
        </w:tc>
        <w:tc>
          <w:tcPr>
            <w:tcW w:w="5210" w:type="dxa"/>
          </w:tcPr>
          <w:p w:rsidR="004F3E14" w:rsidRDefault="00D91CE6" w:rsidP="00C24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1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: Развитие творческо-изобразительных способностей</w:t>
            </w:r>
          </w:p>
          <w:p w:rsidR="004F3E14" w:rsidRDefault="00D91CE6" w:rsidP="00C24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Игровая тематическая среда «Домашние животные» </w:t>
            </w:r>
          </w:p>
          <w:p w:rsidR="004F3E14" w:rsidRDefault="00D91CE6" w:rsidP="00C24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1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речь, умение связно и последовательно высказывать свои мысли. 1.Домашние животные. Закрепление названий домашних животных. </w:t>
            </w:r>
          </w:p>
          <w:p w:rsidR="004F3E14" w:rsidRDefault="00D91CE6" w:rsidP="004F3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2. «Собери картинку» - разрезные картинки из частей.</w:t>
            </w:r>
          </w:p>
          <w:p w:rsidR="004F3E14" w:rsidRDefault="00D91CE6" w:rsidP="004F3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3. «Волшебный песок» - рисование на песке пальцем. </w:t>
            </w:r>
          </w:p>
          <w:p w:rsidR="00A925F6" w:rsidRPr="00BE47D6" w:rsidRDefault="00D91CE6" w:rsidP="004F3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4. Самостоятельная творческая деятельность. «Покормим животных» - выкладывание из цветной мозаики овощей и фруктов</w:t>
            </w:r>
          </w:p>
        </w:tc>
      </w:tr>
      <w:tr w:rsidR="00BE47D6" w:rsidRPr="00BE47D6" w:rsidTr="00012A63">
        <w:tc>
          <w:tcPr>
            <w:tcW w:w="1809" w:type="dxa"/>
          </w:tcPr>
          <w:p w:rsidR="00C24287" w:rsidRPr="00BE47D6" w:rsidRDefault="00C24287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C24287" w:rsidRPr="00BE47D6" w:rsidRDefault="00C24287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24287" w:rsidRPr="00BE47D6" w:rsidRDefault="00C24287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математических представлений</w:t>
            </w:r>
          </w:p>
        </w:tc>
        <w:tc>
          <w:tcPr>
            <w:tcW w:w="5210" w:type="dxa"/>
          </w:tcPr>
          <w:p w:rsidR="004F3E14" w:rsidRDefault="00A64255" w:rsidP="0022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1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математических представлений Игровая тематическая среда «Семья ежей» </w:t>
            </w:r>
            <w:r w:rsidRPr="004F3E1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ориентировке в пространстве (дальше, ближе) </w:t>
            </w:r>
          </w:p>
          <w:p w:rsidR="004F3E14" w:rsidRDefault="00A64255" w:rsidP="0022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1.Дидактическая игра «В лесу играли семья ежей» (</w:t>
            </w:r>
            <w:proofErr w:type="gramStart"/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дальше-ближе</w:t>
            </w:r>
            <w:proofErr w:type="gramEnd"/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3E14" w:rsidRDefault="00A64255" w:rsidP="0022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2. Отношение «ближе» - «дальше»</w:t>
            </w:r>
          </w:p>
          <w:p w:rsidR="00C24287" w:rsidRPr="00BE47D6" w:rsidRDefault="00A64255" w:rsidP="002213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3. «Сделай, как я» - выкладыв</w:t>
            </w:r>
            <w:r w:rsidR="004F3E14">
              <w:rPr>
                <w:rFonts w:ascii="Times New Roman" w:hAnsi="Times New Roman" w:cs="Times New Roman"/>
                <w:sz w:val="24"/>
                <w:szCs w:val="24"/>
              </w:rPr>
              <w:t xml:space="preserve">ание по образцу. 4. 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деятельность.«Семья ежей» - лепка туловища из пластилина, иголки из семечек</w:t>
            </w:r>
          </w:p>
        </w:tc>
      </w:tr>
      <w:tr w:rsidR="00BE47D6" w:rsidRPr="00BE47D6" w:rsidTr="00012A63">
        <w:tc>
          <w:tcPr>
            <w:tcW w:w="1809" w:type="dxa"/>
          </w:tcPr>
          <w:p w:rsidR="00C24287" w:rsidRPr="00BE47D6" w:rsidRDefault="00C24287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  <w:p w:rsidR="00C24287" w:rsidRPr="00BE47D6" w:rsidRDefault="00C24287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24287" w:rsidRPr="00BE47D6" w:rsidRDefault="00D91CE6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математических представлений</w:t>
            </w:r>
          </w:p>
        </w:tc>
        <w:tc>
          <w:tcPr>
            <w:tcW w:w="5210" w:type="dxa"/>
          </w:tcPr>
          <w:p w:rsidR="004F3E14" w:rsidRDefault="00D91CE6" w:rsidP="00C24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1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математических представлений Игровая тематическая среда «Игрушки»</w:t>
            </w:r>
          </w:p>
          <w:p w:rsidR="004F3E14" w:rsidRDefault="00D91CE6" w:rsidP="00C24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1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Работа над пространственными отношениями.</w:t>
            </w:r>
          </w:p>
          <w:p w:rsidR="004F3E14" w:rsidRDefault="00D91CE6" w:rsidP="00C24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1. «Мы во двор пошли гулять» - пальчиковая гимнастика.</w:t>
            </w:r>
          </w:p>
          <w:p w:rsidR="004F3E14" w:rsidRDefault="00D91CE6" w:rsidP="00C24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2. « Разрезные картинки» - собрать картинки игрушек из 4 частей. </w:t>
            </w:r>
          </w:p>
          <w:p w:rsidR="004F3E14" w:rsidRDefault="00D91CE6" w:rsidP="00C24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3. Работа над пространственными отношениями «справа», «слева». </w:t>
            </w:r>
          </w:p>
          <w:p w:rsidR="00C24287" w:rsidRPr="00BE47D6" w:rsidRDefault="00D91CE6" w:rsidP="00C242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4. Самостоятельная творческая деятельность. Создание коллекции геометрических фигур из различных материалов</w:t>
            </w:r>
          </w:p>
        </w:tc>
      </w:tr>
      <w:tr w:rsidR="00BE47D6" w:rsidRPr="00BE47D6" w:rsidTr="00012A63">
        <w:tc>
          <w:tcPr>
            <w:tcW w:w="1809" w:type="dxa"/>
          </w:tcPr>
          <w:p w:rsidR="00C24287" w:rsidRPr="00BE47D6" w:rsidRDefault="00C24287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C24287" w:rsidRPr="00BE47D6" w:rsidRDefault="00C24287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24287" w:rsidRPr="00BE47D6" w:rsidRDefault="00A64255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210" w:type="dxa"/>
          </w:tcPr>
          <w:p w:rsidR="004F3E14" w:rsidRDefault="00A64255" w:rsidP="00C24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1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</w:p>
          <w:p w:rsidR="004F3E14" w:rsidRDefault="00A64255" w:rsidP="00C24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Игровая тематическая среда «Семья» </w:t>
            </w:r>
          </w:p>
          <w:p w:rsidR="004F3E14" w:rsidRDefault="00A64255" w:rsidP="00C24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1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Развивать речь, память, мелкую моторику, тактильную память.</w:t>
            </w:r>
          </w:p>
          <w:p w:rsidR="004F3E14" w:rsidRDefault="00A64255" w:rsidP="00C24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1.Семья. Соотнесение изображений со словесным обозначением, пониманием вопроса «где?». Обучение отвечать на вопрос «кто это?». </w:t>
            </w:r>
          </w:p>
          <w:p w:rsidR="004F3E14" w:rsidRDefault="00A64255" w:rsidP="00C24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2.«Кто это?» - собрать фигурку человека из геометрических фигур по образцу, игры с блоками Дьенеша; </w:t>
            </w:r>
          </w:p>
          <w:p w:rsidR="004F3E14" w:rsidRDefault="00A64255" w:rsidP="00C24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3.«Подуй на чай» - упражнение на развитие воздушной струи. </w:t>
            </w:r>
          </w:p>
          <w:p w:rsidR="00C24287" w:rsidRPr="00BE47D6" w:rsidRDefault="00A64255" w:rsidP="00C242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4. Самостоят</w:t>
            </w:r>
            <w:r w:rsidR="004F3E14">
              <w:rPr>
                <w:rFonts w:ascii="Times New Roman" w:hAnsi="Times New Roman" w:cs="Times New Roman"/>
                <w:sz w:val="24"/>
                <w:szCs w:val="24"/>
              </w:rPr>
              <w:t xml:space="preserve">ельная творческая деятельность. 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Игры на тактильную память</w:t>
            </w:r>
          </w:p>
        </w:tc>
      </w:tr>
      <w:tr w:rsidR="00BE47D6" w:rsidRPr="00BE47D6" w:rsidTr="00012A63">
        <w:tc>
          <w:tcPr>
            <w:tcW w:w="1809" w:type="dxa"/>
          </w:tcPr>
          <w:p w:rsidR="00C24287" w:rsidRPr="00BE47D6" w:rsidRDefault="00C24287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C24287" w:rsidRPr="00BE47D6" w:rsidRDefault="00A64255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24287" w:rsidRPr="00BE47D6" w:rsidRDefault="00D150BC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Развитие творческ</w:t>
            </w:r>
            <w:proofErr w:type="gramStart"/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изобразительных способностей</w:t>
            </w:r>
          </w:p>
        </w:tc>
        <w:tc>
          <w:tcPr>
            <w:tcW w:w="5210" w:type="dxa"/>
          </w:tcPr>
          <w:p w:rsidR="004F3E14" w:rsidRDefault="00D150BC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1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творческо-изобразительных способностей </w:t>
            </w:r>
          </w:p>
          <w:p w:rsidR="004F3E14" w:rsidRDefault="00D150BC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Игровая тематическая среда «Транспорт». </w:t>
            </w:r>
          </w:p>
          <w:p w:rsidR="004F3E14" w:rsidRDefault="00D150BC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1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способности.</w:t>
            </w:r>
          </w:p>
          <w:p w:rsidR="004F3E14" w:rsidRDefault="00D150BC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1. Знакомство с новым видом рисования «по </w:t>
            </w:r>
            <w:proofErr w:type="gramStart"/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мокрому</w:t>
            </w:r>
            <w:proofErr w:type="gramEnd"/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». Закрепление в словаре названий видов транспорта и глаголов: едет, плывет, летит. </w:t>
            </w:r>
          </w:p>
          <w:p w:rsidR="004F3E14" w:rsidRDefault="00D150BC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2. «Поезд» - упражнение на развитие воздушной струи.</w:t>
            </w:r>
          </w:p>
          <w:p w:rsidR="004F3E14" w:rsidRDefault="00D150BC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3. Пальчиковая гимнастика «Мы едем, едем». </w:t>
            </w:r>
          </w:p>
          <w:p w:rsidR="004F3E14" w:rsidRDefault="00D150BC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4. Задачки – считалки. </w:t>
            </w:r>
          </w:p>
          <w:p w:rsidR="00C24287" w:rsidRPr="00BE47D6" w:rsidRDefault="00D150BC" w:rsidP="00292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5. Самостоятельная творческая деятельность «Рисование по </w:t>
            </w:r>
            <w:proofErr w:type="gramStart"/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мокрому</w:t>
            </w:r>
            <w:proofErr w:type="gramEnd"/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E47D6" w:rsidRPr="00BE47D6" w:rsidTr="00012A63">
        <w:tc>
          <w:tcPr>
            <w:tcW w:w="1809" w:type="dxa"/>
          </w:tcPr>
          <w:p w:rsidR="00C24287" w:rsidRPr="00BE47D6" w:rsidRDefault="00C24287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C24287" w:rsidRPr="00BE47D6" w:rsidRDefault="00A64255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24287" w:rsidRPr="00BE47D6" w:rsidRDefault="00A64255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5210" w:type="dxa"/>
          </w:tcPr>
          <w:p w:rsidR="004F3E14" w:rsidRDefault="00A64255" w:rsidP="00BB0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1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моторики </w:t>
            </w:r>
          </w:p>
          <w:p w:rsidR="004F3E14" w:rsidRDefault="00A64255" w:rsidP="00BB0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Игровая тематическая среда «Снежинки»</w:t>
            </w:r>
          </w:p>
          <w:p w:rsidR="004F3E14" w:rsidRDefault="00A64255" w:rsidP="00BB0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1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памяти, мелкой моторики. </w:t>
            </w:r>
          </w:p>
          <w:p w:rsidR="004F3E14" w:rsidRDefault="00A64255" w:rsidP="00BB0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1.Упражнение «Сфотографируй» (подражание). 2. Пальчиковая гимнастика «Снег, снежок». 3.«Подуй на чай» - упражнение на развитие 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воздушной струи.</w:t>
            </w:r>
          </w:p>
          <w:p w:rsidR="00C24287" w:rsidRPr="00BE47D6" w:rsidRDefault="00A64255" w:rsidP="00BB0C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4. Самостоятельная творческая деятельность. «Рисование снежинок» - рисование фломастерами, закрепление понятия цвета</w:t>
            </w:r>
          </w:p>
        </w:tc>
      </w:tr>
      <w:tr w:rsidR="00BE47D6" w:rsidRPr="00BE47D6" w:rsidTr="00012A63">
        <w:tc>
          <w:tcPr>
            <w:tcW w:w="1809" w:type="dxa"/>
          </w:tcPr>
          <w:p w:rsidR="00C24287" w:rsidRPr="00BE47D6" w:rsidRDefault="00C24287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  <w:p w:rsidR="00C24287" w:rsidRPr="00BE47D6" w:rsidRDefault="00A64255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24287" w:rsidRPr="00BE47D6" w:rsidRDefault="0085172D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Развитие творческ</w:t>
            </w:r>
            <w:proofErr w:type="gramStart"/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изобразительных способностей</w:t>
            </w:r>
          </w:p>
        </w:tc>
        <w:tc>
          <w:tcPr>
            <w:tcW w:w="5210" w:type="dxa"/>
          </w:tcPr>
          <w:p w:rsidR="004F3E14" w:rsidRDefault="0085172D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1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творческо-изобразительных способностей </w:t>
            </w:r>
          </w:p>
          <w:p w:rsidR="004F3E14" w:rsidRDefault="0085172D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Игровая тематическая среда «Снег» </w:t>
            </w:r>
          </w:p>
          <w:p w:rsidR="004F3E14" w:rsidRDefault="0085172D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1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речи, памяти, мелкой моторики; совершенствовать навыки работы рисования ватными палочками. </w:t>
            </w:r>
          </w:p>
          <w:p w:rsidR="004F3E14" w:rsidRDefault="0085172D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1. Знакомство с новым способом рисования – ватными палочками. </w:t>
            </w:r>
          </w:p>
          <w:p w:rsidR="004F3E14" w:rsidRDefault="0085172D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2. «Живые предметы» - упражнение на развитие воздушной струи. </w:t>
            </w:r>
          </w:p>
          <w:p w:rsidR="004F3E14" w:rsidRDefault="0085172D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3. «Что у кого?» - разглаживание бумажных комочков с контурными изображениями предметов. </w:t>
            </w:r>
          </w:p>
          <w:p w:rsidR="00C24287" w:rsidRPr="00BE47D6" w:rsidRDefault="0085172D" w:rsidP="00292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4. Самостоят</w:t>
            </w:r>
            <w:r w:rsidR="004F3E14">
              <w:rPr>
                <w:rFonts w:ascii="Times New Roman" w:hAnsi="Times New Roman" w:cs="Times New Roman"/>
                <w:sz w:val="24"/>
                <w:szCs w:val="24"/>
              </w:rPr>
              <w:t xml:space="preserve">ельная творческая деятельность. 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«Снег идет» - рисование ватными палочками.</w:t>
            </w:r>
          </w:p>
        </w:tc>
      </w:tr>
      <w:tr w:rsidR="00BE47D6" w:rsidRPr="00BE47D6" w:rsidTr="00012A63">
        <w:tc>
          <w:tcPr>
            <w:tcW w:w="1809" w:type="dxa"/>
          </w:tcPr>
          <w:p w:rsidR="00C24287" w:rsidRPr="00BE47D6" w:rsidRDefault="00C24287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C24287" w:rsidRPr="00BE47D6" w:rsidRDefault="00A64255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24287" w:rsidRPr="00BE47D6" w:rsidRDefault="0085172D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5210" w:type="dxa"/>
          </w:tcPr>
          <w:p w:rsidR="004F3E14" w:rsidRDefault="0085172D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1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моторики</w:t>
            </w:r>
          </w:p>
          <w:p w:rsidR="004F3E14" w:rsidRDefault="0085172D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Игровая тематическая среда «Волшебные рисунки»</w:t>
            </w:r>
          </w:p>
          <w:p w:rsidR="004F3E14" w:rsidRDefault="0085172D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1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руки к письму. </w:t>
            </w:r>
          </w:p>
          <w:p w:rsidR="004F3E14" w:rsidRDefault="0085172D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1.«Кто это?» - обводка трафарета елочных игрушек из ватмана. Штриховка в разных направлениях (по показу). </w:t>
            </w:r>
          </w:p>
          <w:p w:rsidR="004F3E14" w:rsidRDefault="0085172D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2. «Волшебные рисунки» - рисование на песке большой и маленькой елочки. </w:t>
            </w:r>
          </w:p>
          <w:p w:rsidR="00C24287" w:rsidRPr="00BE47D6" w:rsidRDefault="0085172D" w:rsidP="00292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3.«Елочка» - пальчиковая игра. Самостоятельная творческая деятельность «Красавица елочка» - обводка трафарета елки и заполнение объема клочками цветной бумаги по методу мозаики.</w:t>
            </w:r>
          </w:p>
        </w:tc>
      </w:tr>
      <w:tr w:rsidR="00BE47D6" w:rsidRPr="00BE47D6" w:rsidTr="00012A63">
        <w:tc>
          <w:tcPr>
            <w:tcW w:w="1809" w:type="dxa"/>
          </w:tcPr>
          <w:p w:rsidR="00C24287" w:rsidRPr="00BE47D6" w:rsidRDefault="00C24287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C24287" w:rsidRPr="00BE47D6" w:rsidRDefault="00A64255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24287" w:rsidRPr="00BE47D6" w:rsidRDefault="00C24287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210" w:type="dxa"/>
          </w:tcPr>
          <w:p w:rsidR="00C24287" w:rsidRPr="00BE47D6" w:rsidRDefault="00C24287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 </w:t>
            </w:r>
          </w:p>
          <w:p w:rsidR="00C24287" w:rsidRPr="00BE47D6" w:rsidRDefault="00C24287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Игровая тематическая среда «Знакомство с язычком» </w:t>
            </w:r>
          </w:p>
          <w:p w:rsidR="00C24287" w:rsidRPr="00BE47D6" w:rsidRDefault="00C24287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основными движениями органов артикуляции. </w:t>
            </w:r>
          </w:p>
          <w:p w:rsidR="00C24287" w:rsidRPr="00BE47D6" w:rsidRDefault="00C24287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1.Знакомство с язычком. Знакомство с органами артикуляции. Знакомство с основными движениями органов артикуляции. </w:t>
            </w:r>
          </w:p>
          <w:p w:rsidR="00C24287" w:rsidRPr="00BE47D6" w:rsidRDefault="00C24287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2. «Подуй на чай» - упражнение на развитие воздушной струи. </w:t>
            </w:r>
          </w:p>
          <w:p w:rsidR="00C24287" w:rsidRPr="00BE47D6" w:rsidRDefault="00C24287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3. «Найди и положи такой же» - разложить геометрические фигуры по цвету. </w:t>
            </w:r>
          </w:p>
          <w:p w:rsidR="00C24287" w:rsidRPr="00BE47D6" w:rsidRDefault="00C24287" w:rsidP="00292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4. Самостоятельная творческая деятельность. «Развлечение для котенка» - рисование клубочков.</w:t>
            </w:r>
          </w:p>
        </w:tc>
      </w:tr>
      <w:tr w:rsidR="00BE47D6" w:rsidRPr="00BE47D6" w:rsidTr="00012A63">
        <w:tc>
          <w:tcPr>
            <w:tcW w:w="1809" w:type="dxa"/>
          </w:tcPr>
          <w:p w:rsidR="00C24287" w:rsidRPr="00BE47D6" w:rsidRDefault="00C24287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C24287" w:rsidRPr="00BE47D6" w:rsidRDefault="00A64255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24287" w:rsidRPr="00BE47D6" w:rsidRDefault="0085172D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Развитие творческ</w:t>
            </w:r>
            <w:proofErr w:type="gramStart"/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изобразительных способностей</w:t>
            </w:r>
          </w:p>
        </w:tc>
        <w:tc>
          <w:tcPr>
            <w:tcW w:w="5210" w:type="dxa"/>
          </w:tcPr>
          <w:p w:rsidR="004F3E14" w:rsidRDefault="0085172D" w:rsidP="0080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1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творческо-изобразительных способностей </w:t>
            </w:r>
          </w:p>
          <w:p w:rsidR="004F3E14" w:rsidRDefault="0085172D" w:rsidP="0080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Игровая тематическая среда «Зимний пейзаж» </w:t>
            </w:r>
            <w:r w:rsidRPr="004F3E1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памяти, мелкой моторики; 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знакомить детей с нетрадиционной техникой рисования. </w:t>
            </w:r>
          </w:p>
          <w:p w:rsidR="004F3E14" w:rsidRDefault="0085172D" w:rsidP="0080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1.Знакомство с новой техникой рисования – посыпка.</w:t>
            </w:r>
          </w:p>
          <w:p w:rsidR="004F3E14" w:rsidRDefault="0085172D" w:rsidP="0080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2.Игры с палочками К</w:t>
            </w:r>
            <w:r w:rsidR="008842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юизенера (постройка елочки для коллажа «Зимний пейзаж»). </w:t>
            </w:r>
          </w:p>
          <w:p w:rsidR="00C24287" w:rsidRPr="00BE47D6" w:rsidRDefault="0085172D" w:rsidP="008036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3. Самостоятельная творческая деятельность. «Зимний пейзаж» - предварительно намазанный клеем трафарет посыпать манкой. Оформление работы с выполнением задания: «Поставить высокое дерево слева, низкое – справа».</w:t>
            </w:r>
          </w:p>
        </w:tc>
      </w:tr>
      <w:tr w:rsidR="00BE47D6" w:rsidRPr="00BE47D6" w:rsidTr="00012A63">
        <w:tc>
          <w:tcPr>
            <w:tcW w:w="1809" w:type="dxa"/>
          </w:tcPr>
          <w:p w:rsidR="00C24287" w:rsidRPr="00BE47D6" w:rsidRDefault="00C24287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  <w:p w:rsidR="00C24287" w:rsidRPr="00BE47D6" w:rsidRDefault="00A64255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24287" w:rsidRPr="00BE47D6" w:rsidRDefault="0085172D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Развитие элементарной исследовательской способности</w:t>
            </w:r>
          </w:p>
        </w:tc>
        <w:tc>
          <w:tcPr>
            <w:tcW w:w="5210" w:type="dxa"/>
          </w:tcPr>
          <w:p w:rsidR="004F3E14" w:rsidRDefault="0085172D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1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элементарных исследовательских способностей </w:t>
            </w:r>
          </w:p>
          <w:p w:rsidR="004F3E14" w:rsidRDefault="0085172D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Игровая тематическая среда«Предметы вокруг нас» </w:t>
            </w:r>
          </w:p>
          <w:p w:rsidR="004F3E14" w:rsidRDefault="0085172D" w:rsidP="004F3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1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мыслитель</w:t>
            </w:r>
            <w:r w:rsidR="004F3E1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</w:t>
            </w:r>
          </w:p>
          <w:p w:rsidR="004F3E14" w:rsidRDefault="0085172D" w:rsidP="004F3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1. Дидактическая игра «Найди два одинаковых предмета» </w:t>
            </w:r>
          </w:p>
          <w:p w:rsidR="004F3E14" w:rsidRDefault="0085172D" w:rsidP="004F3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2. Упражнение «Отгадай предмет по его описанию»</w:t>
            </w:r>
          </w:p>
          <w:p w:rsidR="004F3E14" w:rsidRDefault="004F3E14" w:rsidP="004F3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02A2" w:rsidRPr="00BE47D6">
              <w:rPr>
                <w:rFonts w:ascii="Times New Roman" w:hAnsi="Times New Roman" w:cs="Times New Roman"/>
                <w:sz w:val="24"/>
                <w:szCs w:val="24"/>
              </w:rPr>
              <w:t>. «Подуй на чай» - упражнени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на развитие воздушной струи. </w:t>
            </w:r>
          </w:p>
          <w:p w:rsidR="004F3E14" w:rsidRDefault="004F3E14" w:rsidP="004F3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02A2" w:rsidRPr="00BE47D6">
              <w:rPr>
                <w:rFonts w:ascii="Times New Roman" w:hAnsi="Times New Roman" w:cs="Times New Roman"/>
                <w:sz w:val="24"/>
                <w:szCs w:val="24"/>
              </w:rPr>
              <w:t>. «Пальчи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считают» - развитие памяти. </w:t>
            </w:r>
          </w:p>
          <w:p w:rsidR="00C24287" w:rsidRPr="004F3E14" w:rsidRDefault="004F3E14" w:rsidP="004F3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02A2" w:rsidRPr="00BE47D6">
              <w:rPr>
                <w:rFonts w:ascii="Times New Roman" w:hAnsi="Times New Roman" w:cs="Times New Roman"/>
                <w:sz w:val="24"/>
                <w:szCs w:val="24"/>
              </w:rPr>
              <w:t>. Самостоятельная творческая деятельность. «Недостающая фигура» - обводка трафарета с последующим раскрашиванием.</w:t>
            </w:r>
          </w:p>
        </w:tc>
      </w:tr>
      <w:tr w:rsidR="00BE47D6" w:rsidRPr="00BE47D6" w:rsidTr="00012A63">
        <w:tc>
          <w:tcPr>
            <w:tcW w:w="1809" w:type="dxa"/>
          </w:tcPr>
          <w:p w:rsidR="00C24287" w:rsidRPr="00BE47D6" w:rsidRDefault="00C24287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C24287" w:rsidRPr="00BE47D6" w:rsidRDefault="00A64255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24287" w:rsidRPr="00BE47D6" w:rsidRDefault="00A64255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210" w:type="dxa"/>
          </w:tcPr>
          <w:p w:rsidR="004F3E14" w:rsidRDefault="00A64255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1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4F3E14" w:rsidRDefault="00A64255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Игровая тематическая среда «Домашние птицы»</w:t>
            </w:r>
          </w:p>
          <w:p w:rsidR="004F3E14" w:rsidRDefault="00A64255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1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речь, умение связно и последовательно высказывать свои мысли 1.Домашние птицы. Употребление существительных в родительном падеже. Употребление предлога у. </w:t>
            </w:r>
          </w:p>
          <w:p w:rsidR="004F3E14" w:rsidRDefault="00A64255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2. «Живые предметы» - упражнение на развитие воздушной струи. </w:t>
            </w:r>
          </w:p>
          <w:p w:rsidR="004F3E14" w:rsidRDefault="00A64255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3. «Петух» - собирание петуха из частей. Игры Воскобовича. </w:t>
            </w:r>
          </w:p>
          <w:p w:rsidR="00C24287" w:rsidRPr="00BE47D6" w:rsidRDefault="00A64255" w:rsidP="00292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4. Самостоятельная творческая деятельность. Снегопад в лесу. На трафарете зеленой елки из бархатной бумаги разложить комочки ваты и приклеить их.</w:t>
            </w:r>
          </w:p>
        </w:tc>
      </w:tr>
      <w:tr w:rsidR="00BE47D6" w:rsidRPr="00BE47D6" w:rsidTr="00012A63">
        <w:tc>
          <w:tcPr>
            <w:tcW w:w="1809" w:type="dxa"/>
          </w:tcPr>
          <w:p w:rsidR="00C24287" w:rsidRPr="00BE47D6" w:rsidRDefault="00C24287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C24287" w:rsidRPr="00BE47D6" w:rsidRDefault="00A64255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24287" w:rsidRPr="00BE47D6" w:rsidRDefault="00D150BC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математических представлений</w:t>
            </w:r>
          </w:p>
        </w:tc>
        <w:tc>
          <w:tcPr>
            <w:tcW w:w="5210" w:type="dxa"/>
          </w:tcPr>
          <w:p w:rsidR="004F3E14" w:rsidRDefault="00D150BC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1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математических представлений Игровая тематическая среда «Строители» </w:t>
            </w:r>
          </w:p>
          <w:p w:rsidR="004F3E14" w:rsidRDefault="00D150BC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1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Развитие конструкторских способностей, умение комбинировать геометрический материал по размеру, толщине, развитие творчества, распознавать условные обозначения (умение читать схемы), развивать математическое мышление, обучать счету; подготовка руки к письму.</w:t>
            </w:r>
          </w:p>
          <w:p w:rsidR="004F3E14" w:rsidRDefault="00D150BC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1.«Строим высотный дом» - работа со 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строительным материалом. </w:t>
            </w:r>
          </w:p>
          <w:p w:rsidR="004F3E14" w:rsidRDefault="00D150BC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2. «Сосчитай, сколько этажей» - определение количества этажей в доме – трафарете по окошкам (считать их снизу вверх); обводка трафаретов и штриховка «под кирпич». </w:t>
            </w:r>
          </w:p>
          <w:p w:rsidR="004F3E14" w:rsidRDefault="00D150BC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3. «Найди по схеме» - ориентировка в пространстве. Найди домики, в которых живут мальчик и девочка. Начинай свой путь от стрелки. </w:t>
            </w:r>
          </w:p>
          <w:p w:rsidR="00C24287" w:rsidRPr="00BE47D6" w:rsidRDefault="00D150BC" w:rsidP="00292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4. Самостоятельная творческая деятельность. «Строители» - выложить дом из палочек с заданным количеством этажей (3,4,5).Палочки К</w:t>
            </w:r>
            <w:r w:rsidR="004F3E1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юизенера.</w:t>
            </w:r>
          </w:p>
        </w:tc>
      </w:tr>
      <w:tr w:rsidR="00BE47D6" w:rsidRPr="00BE47D6" w:rsidTr="00012A63">
        <w:tc>
          <w:tcPr>
            <w:tcW w:w="1809" w:type="dxa"/>
          </w:tcPr>
          <w:p w:rsidR="00C24287" w:rsidRPr="00BE47D6" w:rsidRDefault="00C24287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  <w:p w:rsidR="00C24287" w:rsidRPr="00BE47D6" w:rsidRDefault="00A64255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24287" w:rsidRPr="00BE47D6" w:rsidRDefault="003902A2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математических представлений</w:t>
            </w:r>
          </w:p>
        </w:tc>
        <w:tc>
          <w:tcPr>
            <w:tcW w:w="5210" w:type="dxa"/>
          </w:tcPr>
          <w:p w:rsidR="004F3E14" w:rsidRDefault="003902A2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1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математических представлений Игровая тематическая среда «Будь внимательным» </w:t>
            </w:r>
          </w:p>
          <w:p w:rsidR="004F3E14" w:rsidRDefault="003902A2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1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уровня наблюдательности, внимания, мелкой моторики </w:t>
            </w:r>
          </w:p>
          <w:p w:rsidR="004F3E14" w:rsidRDefault="003902A2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1.«Разрезные картинки» - собрать картинки игрушек из 4 -6 частей. </w:t>
            </w:r>
          </w:p>
          <w:p w:rsidR="004F3E14" w:rsidRDefault="003902A2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2. «Что это?» - Определить плоские игрушки на ощупь: кубик, мяч, пирамида. </w:t>
            </w:r>
          </w:p>
          <w:p w:rsidR="004F3E14" w:rsidRDefault="003902A2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3. «Дом друзей» - сделать из бумаги дом. </w:t>
            </w:r>
          </w:p>
          <w:p w:rsidR="004F3E14" w:rsidRDefault="003902A2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4. «Найди кошку за забором и раскрась ее». </w:t>
            </w:r>
          </w:p>
          <w:p w:rsidR="00884293" w:rsidRDefault="003902A2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5. «Я выросла» - пальчиковая игра.</w:t>
            </w:r>
          </w:p>
          <w:p w:rsidR="00C24287" w:rsidRPr="00BE47D6" w:rsidRDefault="003902A2" w:rsidP="00292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6. Самостоятельная творческая деятельность. Найти и разукрасить фигуру</w:t>
            </w:r>
          </w:p>
        </w:tc>
      </w:tr>
      <w:tr w:rsidR="00BE47D6" w:rsidRPr="00BE47D6" w:rsidTr="00012A63">
        <w:tc>
          <w:tcPr>
            <w:tcW w:w="1809" w:type="dxa"/>
          </w:tcPr>
          <w:p w:rsidR="00C24287" w:rsidRPr="00BE47D6" w:rsidRDefault="00C24287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C24287" w:rsidRPr="00BE47D6" w:rsidRDefault="00C24287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24287" w:rsidRPr="00BE47D6" w:rsidRDefault="00D150BC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Развитие творческ</w:t>
            </w:r>
            <w:proofErr w:type="gramStart"/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изобразительных способностей</w:t>
            </w:r>
          </w:p>
        </w:tc>
        <w:tc>
          <w:tcPr>
            <w:tcW w:w="5210" w:type="dxa"/>
          </w:tcPr>
          <w:p w:rsidR="004F3E14" w:rsidRDefault="00D150BC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1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творческо-изобразительных способностей </w:t>
            </w:r>
          </w:p>
          <w:p w:rsidR="004F3E14" w:rsidRDefault="00D150BC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Игровая тематическая среда«Подарок папе» </w:t>
            </w:r>
            <w:r w:rsidRPr="004F3E1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моторики, творческого мышления. </w:t>
            </w:r>
          </w:p>
          <w:p w:rsidR="004F3E14" w:rsidRDefault="00D150BC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1.Знакомство со способами рисования на песке. 2.«Рисуем кораблик» - рисование кораблика на песке. </w:t>
            </w:r>
          </w:p>
          <w:p w:rsidR="00C24287" w:rsidRPr="00BE47D6" w:rsidRDefault="00D150BC" w:rsidP="00292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3. Самостоятельная творческая деятельность</w:t>
            </w:r>
            <w:proofErr w:type="gramStart"/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«Поздравительная открытка» - изготовление открытки с помощью песка.</w:t>
            </w:r>
          </w:p>
        </w:tc>
      </w:tr>
      <w:tr w:rsidR="00BE47D6" w:rsidRPr="00BE47D6" w:rsidTr="00012A63">
        <w:tc>
          <w:tcPr>
            <w:tcW w:w="1809" w:type="dxa"/>
          </w:tcPr>
          <w:p w:rsidR="00C24287" w:rsidRPr="00BE47D6" w:rsidRDefault="00C24287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C24287" w:rsidRPr="00BE47D6" w:rsidRDefault="00C24287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24287" w:rsidRPr="00BE47D6" w:rsidRDefault="003902A2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Развитие элементарной исследовательской деятельности</w:t>
            </w:r>
          </w:p>
        </w:tc>
        <w:tc>
          <w:tcPr>
            <w:tcW w:w="5210" w:type="dxa"/>
          </w:tcPr>
          <w:p w:rsidR="004F3E14" w:rsidRDefault="003902A2" w:rsidP="00390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1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элементарных исследовательских способностей </w:t>
            </w:r>
          </w:p>
          <w:p w:rsidR="004F3E14" w:rsidRDefault="003902A2" w:rsidP="00390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Игровая тематическая среда</w:t>
            </w:r>
            <w:proofErr w:type="gramStart"/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proofErr w:type="gramEnd"/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чимся играя» </w:t>
            </w:r>
            <w:r w:rsidRPr="004F3E1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памяти, мелкой моторики; формирование умений в измерительной деятельности. </w:t>
            </w:r>
          </w:p>
          <w:p w:rsidR="004F3E14" w:rsidRDefault="003902A2" w:rsidP="00390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1.Опыты с водой. </w:t>
            </w:r>
          </w:p>
          <w:p w:rsidR="00C24287" w:rsidRPr="00BE47D6" w:rsidRDefault="003902A2" w:rsidP="003902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2.Дидактическая авторская игра «Найди пару».</w:t>
            </w:r>
            <w:r w:rsidR="004F3E1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. Самостоятельная творческая деятельность. «Полное ведерко» - работа с пипеткой.</w:t>
            </w:r>
          </w:p>
        </w:tc>
      </w:tr>
      <w:tr w:rsidR="00BE47D6" w:rsidRPr="00BE47D6" w:rsidTr="00012A63">
        <w:tc>
          <w:tcPr>
            <w:tcW w:w="1809" w:type="dxa"/>
          </w:tcPr>
          <w:p w:rsidR="00C24287" w:rsidRPr="00BE47D6" w:rsidRDefault="00C24287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C24287" w:rsidRPr="00BE47D6" w:rsidRDefault="00A64255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24287" w:rsidRPr="00BE47D6" w:rsidRDefault="003902A2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210" w:type="dxa"/>
          </w:tcPr>
          <w:p w:rsidR="004F3E14" w:rsidRDefault="003902A2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1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 </w:t>
            </w:r>
          </w:p>
          <w:p w:rsidR="004F3E14" w:rsidRDefault="003902A2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Игровая тематическая среда «Мамины помощники» </w:t>
            </w:r>
          </w:p>
          <w:p w:rsidR="004F3E14" w:rsidRDefault="003902A2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1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4F3E1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азвитие речи, памяти, мелкой моторики. 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1.Звук О. Закрепление произношения звука О в звукоподражаниях. Закрепление произношения звукаО в словах. </w:t>
            </w:r>
          </w:p>
          <w:p w:rsidR="00B87E8A" w:rsidRDefault="00884293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902A2"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«Подарки для мамы» - упражнение на развитие речи, памяти, мелкой моторики. </w:t>
            </w:r>
          </w:p>
          <w:p w:rsidR="00B87E8A" w:rsidRDefault="00884293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902A2" w:rsidRPr="00BE47D6">
              <w:rPr>
                <w:rFonts w:ascii="Times New Roman" w:hAnsi="Times New Roman" w:cs="Times New Roman"/>
                <w:sz w:val="24"/>
                <w:szCs w:val="24"/>
              </w:rPr>
              <w:t>Палочки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902A2"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юизенера (выкладывание по образцу). </w:t>
            </w:r>
          </w:p>
          <w:p w:rsidR="00B87E8A" w:rsidRDefault="003902A2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4.Игра «Наведем порядок». </w:t>
            </w:r>
          </w:p>
          <w:p w:rsidR="00C24287" w:rsidRPr="00BE47D6" w:rsidRDefault="00884293" w:rsidP="00292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902A2" w:rsidRPr="00BE47D6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деятельность. Лепка буквы О.</w:t>
            </w:r>
          </w:p>
        </w:tc>
      </w:tr>
      <w:tr w:rsidR="00BE47D6" w:rsidRPr="00BE47D6" w:rsidTr="00012A63">
        <w:tc>
          <w:tcPr>
            <w:tcW w:w="1809" w:type="dxa"/>
          </w:tcPr>
          <w:p w:rsidR="00C24287" w:rsidRPr="00BE47D6" w:rsidRDefault="00C24287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  <w:p w:rsidR="00C24287" w:rsidRPr="00BE47D6" w:rsidRDefault="00A64255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24287" w:rsidRPr="00BE47D6" w:rsidRDefault="00D150BC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Развитие элементарной исследовательской деятельности</w:t>
            </w:r>
          </w:p>
        </w:tc>
        <w:tc>
          <w:tcPr>
            <w:tcW w:w="5210" w:type="dxa"/>
          </w:tcPr>
          <w:p w:rsidR="00B87E8A" w:rsidRDefault="00D150BC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8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элементарных исследовательских способностей</w:t>
            </w:r>
          </w:p>
          <w:p w:rsidR="00B87E8A" w:rsidRDefault="00D150BC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Игровая тематическая среда«Игры – эксперименты» </w:t>
            </w:r>
          </w:p>
          <w:p w:rsidR="00B87E8A" w:rsidRDefault="00D150BC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8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познавательных процессов, формировать умение связно и последовательно высказывать свои мысли, делать выводы. 1.Употребление неопределенной формы глаголов будущего времени. Согласование существительных с прилагательным. </w:t>
            </w:r>
          </w:p>
          <w:p w:rsidR="00B87E8A" w:rsidRDefault="00D150BC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2. «Потекли ручейки» - упражнение на развитие воздушной струи. </w:t>
            </w:r>
          </w:p>
          <w:p w:rsidR="00C24287" w:rsidRPr="00BE47D6" w:rsidRDefault="00D150BC" w:rsidP="00292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3. Самостоятельная творческая деятельность. «Заплакали сосульки» - работа с водой и пипеткой</w:t>
            </w:r>
          </w:p>
        </w:tc>
      </w:tr>
      <w:tr w:rsidR="00BE47D6" w:rsidRPr="00BE47D6" w:rsidTr="00012A63">
        <w:tc>
          <w:tcPr>
            <w:tcW w:w="1809" w:type="dxa"/>
          </w:tcPr>
          <w:p w:rsidR="00C24287" w:rsidRPr="00BE47D6" w:rsidRDefault="00C24287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C24287" w:rsidRPr="00BE47D6" w:rsidRDefault="00A64255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24287" w:rsidRPr="00BE47D6" w:rsidRDefault="00D150BC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Развитие творческ</w:t>
            </w:r>
            <w:proofErr w:type="gramStart"/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изобразительных способностей</w:t>
            </w:r>
          </w:p>
        </w:tc>
        <w:tc>
          <w:tcPr>
            <w:tcW w:w="5210" w:type="dxa"/>
          </w:tcPr>
          <w:p w:rsidR="00B87E8A" w:rsidRDefault="00D150BC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8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творческо-изобразительных способностей </w:t>
            </w:r>
          </w:p>
          <w:p w:rsidR="00B87E8A" w:rsidRDefault="00D150BC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Игровая тематическая среда«Мебель»</w:t>
            </w:r>
          </w:p>
          <w:p w:rsidR="00B87E8A" w:rsidRDefault="00D150BC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8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речь, умение связно и последовательно высказывать свои мысли 1.Мебель. Образование существительных со значением уменьшения. Знакомство с видом рисования – штриховка. </w:t>
            </w:r>
          </w:p>
          <w:p w:rsidR="00B87E8A" w:rsidRDefault="00D150BC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2. «Подуй на чай» - упражнение на развитие воздушной струи. </w:t>
            </w:r>
          </w:p>
          <w:p w:rsidR="00B87E8A" w:rsidRDefault="00D150BC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3. «Определи на ощупь» - «чудесный мешочек»; «сухой бассейн». Какая игрушка спряталась. 4.Игра « Найди два одинаковых предмета» </w:t>
            </w:r>
          </w:p>
          <w:p w:rsidR="00C24287" w:rsidRPr="00BE47D6" w:rsidRDefault="00D150BC" w:rsidP="00292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5. Самостоятельная творческая деятельность. «Много мебели в квартире».</w:t>
            </w:r>
          </w:p>
        </w:tc>
      </w:tr>
      <w:tr w:rsidR="00BE47D6" w:rsidRPr="00BE47D6" w:rsidTr="00012A63">
        <w:tc>
          <w:tcPr>
            <w:tcW w:w="1809" w:type="dxa"/>
          </w:tcPr>
          <w:p w:rsidR="00C24287" w:rsidRPr="00BE47D6" w:rsidRDefault="00C24287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C24287" w:rsidRPr="00BE47D6" w:rsidRDefault="00A64255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24287" w:rsidRPr="00BE47D6" w:rsidRDefault="001B407A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5210" w:type="dxa"/>
          </w:tcPr>
          <w:p w:rsidR="00C24287" w:rsidRPr="00BE47D6" w:rsidRDefault="001B407A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8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моторики.</w:t>
            </w:r>
          </w:p>
          <w:p w:rsidR="00B87E8A" w:rsidRDefault="001B407A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Игровая тематическая среда «Цветы» </w:t>
            </w:r>
          </w:p>
          <w:p w:rsidR="00B87E8A" w:rsidRDefault="001B407A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8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памяти, мелкой моторики, творческого мышления. </w:t>
            </w:r>
          </w:p>
          <w:p w:rsidR="00B87E8A" w:rsidRDefault="001B407A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1.Цветы. Закрепление в словаре существительных, обозначающих части растения. Различение цветов, согласование существительных с прилагательными. </w:t>
            </w:r>
          </w:p>
          <w:p w:rsidR="00B87E8A" w:rsidRDefault="001B407A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2. «Подуй на чай» - упражнение на развитие воздушной струи. </w:t>
            </w:r>
          </w:p>
          <w:p w:rsidR="00B87E8A" w:rsidRDefault="001B407A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3. «Найди фигуру» - Блоки Дьенеша</w:t>
            </w:r>
          </w:p>
          <w:p w:rsidR="00B87E8A" w:rsidRDefault="001B407A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4. Упражнение «Придумай и нарисуй словами 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сказку». </w:t>
            </w:r>
          </w:p>
          <w:p w:rsidR="001B407A" w:rsidRPr="00BE47D6" w:rsidRDefault="001B407A" w:rsidP="00292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5. Самостоятел</w:t>
            </w:r>
            <w:r w:rsidR="00B87E8A">
              <w:rPr>
                <w:rFonts w:ascii="Times New Roman" w:hAnsi="Times New Roman" w:cs="Times New Roman"/>
                <w:sz w:val="24"/>
                <w:szCs w:val="24"/>
              </w:rPr>
              <w:t>ьная творческая деятельность. «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Весенний луг» - разглаживание разноцветных трафаретов из бумаги, смятой в комочки, и приклеивание на большой зеленый лист.</w:t>
            </w:r>
          </w:p>
        </w:tc>
      </w:tr>
      <w:tr w:rsidR="00BE47D6" w:rsidRPr="00BE47D6" w:rsidTr="00012A63">
        <w:tc>
          <w:tcPr>
            <w:tcW w:w="1809" w:type="dxa"/>
          </w:tcPr>
          <w:p w:rsidR="00C24287" w:rsidRPr="00BE47D6" w:rsidRDefault="00C24287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  <w:p w:rsidR="00C24287" w:rsidRPr="00BE47D6" w:rsidRDefault="00A64255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24287" w:rsidRPr="00BE47D6" w:rsidRDefault="00BE47D6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210" w:type="dxa"/>
          </w:tcPr>
          <w:p w:rsidR="00B87E8A" w:rsidRDefault="00BE47D6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8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</w:p>
          <w:p w:rsidR="00B87E8A" w:rsidRDefault="00BE47D6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Игровая тематическая среда«Потекли ручейки» </w:t>
            </w:r>
          </w:p>
          <w:p w:rsidR="00B87E8A" w:rsidRDefault="00BE47D6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8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процессов, формировать умение связно и последовательно высказывать свои мысли, делать выводы.</w:t>
            </w:r>
          </w:p>
          <w:p w:rsidR="00B87E8A" w:rsidRDefault="00BE47D6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1.Звук Э. Закрепление произношения звука Э. Закрепление произношения звука Э в словах. Согласование существительных с количественным числительным один. </w:t>
            </w:r>
          </w:p>
          <w:p w:rsidR="00B87E8A" w:rsidRDefault="00BE47D6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2. «День рождение» - упражнение на развитие воздушной струи. </w:t>
            </w:r>
          </w:p>
          <w:p w:rsidR="00B87E8A" w:rsidRDefault="00BE47D6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3. «Потекли ручейки» - рисование пальцами ручейков на песке. </w:t>
            </w:r>
          </w:p>
          <w:p w:rsidR="00C24287" w:rsidRPr="00BE47D6" w:rsidRDefault="00BE47D6" w:rsidP="00292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4. Самостоя</w:t>
            </w:r>
            <w:r w:rsidR="00B87E8A">
              <w:rPr>
                <w:rFonts w:ascii="Times New Roman" w:hAnsi="Times New Roman" w:cs="Times New Roman"/>
                <w:sz w:val="24"/>
                <w:szCs w:val="24"/>
              </w:rPr>
              <w:t>тельная творческая деятельность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.«Солнце светит и греет» - выкладывание солнца с лучами из полосок и наклеивание их на бумагу</w:t>
            </w:r>
          </w:p>
        </w:tc>
      </w:tr>
      <w:tr w:rsidR="00BE47D6" w:rsidRPr="00BE47D6" w:rsidTr="00012A63">
        <w:tc>
          <w:tcPr>
            <w:tcW w:w="1809" w:type="dxa"/>
          </w:tcPr>
          <w:p w:rsidR="00C24287" w:rsidRPr="00BE47D6" w:rsidRDefault="00C24287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C24287" w:rsidRPr="00BE47D6" w:rsidRDefault="00A64255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24287" w:rsidRPr="00BE47D6" w:rsidRDefault="00BE47D6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5210" w:type="dxa"/>
          </w:tcPr>
          <w:p w:rsidR="00B87E8A" w:rsidRDefault="00BE47D6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8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моторики</w:t>
            </w:r>
          </w:p>
          <w:p w:rsidR="00B87E8A" w:rsidRDefault="00BE47D6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Игровая тематическая среда «Комнатные растения». </w:t>
            </w:r>
          </w:p>
          <w:p w:rsidR="00B87E8A" w:rsidRDefault="00BE47D6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8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памяти, ориентировки в пространстве, мелкой моторики. </w:t>
            </w:r>
          </w:p>
          <w:p w:rsidR="00B87E8A" w:rsidRDefault="00BE47D6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1.Комнатные растения. Закрепление в словаре существительных, обозначающих части растений. Употребление предлогов </w:t>
            </w:r>
            <w:proofErr w:type="gramStart"/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, около.</w:t>
            </w:r>
          </w:p>
          <w:p w:rsidR="00B87E8A" w:rsidRDefault="00BE47D6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2. «Шарик» - упражнение на развитие воздушной струи. </w:t>
            </w:r>
          </w:p>
          <w:p w:rsidR="00B87E8A" w:rsidRDefault="00BE47D6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3.Игра «Найди свое место». </w:t>
            </w:r>
          </w:p>
          <w:p w:rsidR="00B87E8A" w:rsidRDefault="00BE47D6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4. Пальчиковая гимнастика «Цветок» </w:t>
            </w:r>
          </w:p>
          <w:p w:rsidR="00C24287" w:rsidRPr="00BE47D6" w:rsidRDefault="00BE47D6" w:rsidP="00292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5. Самостоятельная творческая деятельность. Сортировка бусинок.</w:t>
            </w:r>
          </w:p>
        </w:tc>
      </w:tr>
      <w:tr w:rsidR="00BE47D6" w:rsidRPr="00BE47D6" w:rsidTr="00012A63">
        <w:tc>
          <w:tcPr>
            <w:tcW w:w="1809" w:type="dxa"/>
          </w:tcPr>
          <w:p w:rsidR="00C24287" w:rsidRPr="00BE47D6" w:rsidRDefault="00C24287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C24287" w:rsidRPr="00BE47D6" w:rsidRDefault="00A64255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24287" w:rsidRPr="00BE47D6" w:rsidRDefault="00D150BC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Развитие творческ</w:t>
            </w:r>
            <w:proofErr w:type="gramStart"/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изобразительных способностей</w:t>
            </w:r>
          </w:p>
        </w:tc>
        <w:tc>
          <w:tcPr>
            <w:tcW w:w="5210" w:type="dxa"/>
          </w:tcPr>
          <w:p w:rsidR="00B87E8A" w:rsidRDefault="00D150BC" w:rsidP="005E0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8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творческо-изобразительных способностей </w:t>
            </w:r>
          </w:p>
          <w:p w:rsidR="00B87E8A" w:rsidRDefault="00D150BC" w:rsidP="005E0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Игровая тематическая среда«Грачи прилетели» </w:t>
            </w:r>
            <w:r w:rsidRPr="00B87E8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речи, памяти, мелкой моторики, творческих способностей. </w:t>
            </w:r>
          </w:p>
          <w:p w:rsidR="00B87E8A" w:rsidRDefault="00D150BC" w:rsidP="005E0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1.Знакомство со свойствами пластилина. </w:t>
            </w:r>
          </w:p>
          <w:p w:rsidR="00B87E8A" w:rsidRDefault="00D150BC" w:rsidP="005E0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2. «Шарик» - упражнение на развитие воздушной струи. </w:t>
            </w:r>
          </w:p>
          <w:p w:rsidR="00B87E8A" w:rsidRDefault="00D150BC" w:rsidP="005E0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3.«Построим дом» - Блоки Дьенеша. </w:t>
            </w:r>
          </w:p>
          <w:p w:rsidR="00C24287" w:rsidRPr="00BE47D6" w:rsidRDefault="00D150BC" w:rsidP="005E04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4. Самостоятельная творческая деятельность. «Грачи прилетели» - на</w:t>
            </w:r>
            <w:r w:rsidR="00B87E8A">
              <w:rPr>
                <w:rFonts w:ascii="Times New Roman" w:hAnsi="Times New Roman" w:cs="Times New Roman"/>
                <w:sz w:val="24"/>
                <w:szCs w:val="24"/>
              </w:rPr>
              <w:t xml:space="preserve"> белом листе бумаги в нескольких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местах примазываем кусочки черного пластилина и стекой наносим точки – следы грачей.</w:t>
            </w:r>
          </w:p>
        </w:tc>
      </w:tr>
      <w:tr w:rsidR="00BE47D6" w:rsidRPr="00BE47D6" w:rsidTr="00012A63">
        <w:tc>
          <w:tcPr>
            <w:tcW w:w="1809" w:type="dxa"/>
          </w:tcPr>
          <w:p w:rsidR="00C24287" w:rsidRPr="00BE47D6" w:rsidRDefault="00C24287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C24287" w:rsidRPr="00BE47D6" w:rsidRDefault="00A64255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24287" w:rsidRPr="00BE47D6" w:rsidRDefault="00BE47D6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210" w:type="dxa"/>
          </w:tcPr>
          <w:p w:rsidR="00B87E8A" w:rsidRDefault="00BE47D6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8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 </w:t>
            </w:r>
          </w:p>
          <w:p w:rsidR="00B87E8A" w:rsidRDefault="00BE47D6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Игровая тематическая среда «</w:t>
            </w:r>
            <w:proofErr w:type="gramStart"/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proofErr w:type="gramEnd"/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играя» </w:t>
            </w:r>
            <w:r w:rsidRPr="00B87E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речь, умение связно и последовательно высказывать свои мысли. 1.Гласные звуки. Закрепление звуков в звукоподражаниях. Употребление множественного числа существительных в винительном падеже.</w:t>
            </w:r>
          </w:p>
          <w:p w:rsidR="00B87E8A" w:rsidRDefault="00BE47D6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2. «Ветер и ветерок» - упражнение на развитие воздушной струи. </w:t>
            </w:r>
          </w:p>
          <w:p w:rsidR="00B87E8A" w:rsidRDefault="00BE47D6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3. Пальчиковая гимнастика «Пишем цифры». 4.Задачки – считалки. </w:t>
            </w:r>
          </w:p>
          <w:p w:rsidR="00C24287" w:rsidRPr="00BE47D6" w:rsidRDefault="00BE47D6" w:rsidP="00292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5. Самостоятельная творческая деятельность.</w:t>
            </w:r>
          </w:p>
        </w:tc>
      </w:tr>
      <w:tr w:rsidR="00BE47D6" w:rsidRPr="00BE47D6" w:rsidTr="00012A63">
        <w:tc>
          <w:tcPr>
            <w:tcW w:w="1809" w:type="dxa"/>
          </w:tcPr>
          <w:p w:rsidR="00C24287" w:rsidRPr="00BE47D6" w:rsidRDefault="00C24287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  <w:p w:rsidR="00C24287" w:rsidRPr="00BE47D6" w:rsidRDefault="00A64255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24287" w:rsidRPr="00BE47D6" w:rsidRDefault="001B407A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Развитие элементарной исследовательской деятельности</w:t>
            </w:r>
          </w:p>
        </w:tc>
        <w:tc>
          <w:tcPr>
            <w:tcW w:w="5210" w:type="dxa"/>
          </w:tcPr>
          <w:p w:rsidR="00B87E8A" w:rsidRDefault="001B407A" w:rsidP="005E0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8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элементарных исследовательских способностей </w:t>
            </w:r>
          </w:p>
          <w:p w:rsidR="00B87E8A" w:rsidRDefault="001B407A" w:rsidP="005E0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Игровая тематическая среда«Насекомые» </w:t>
            </w:r>
          </w:p>
          <w:p w:rsidR="00B87E8A" w:rsidRDefault="001B407A" w:rsidP="005E0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8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внимания, логического мышления, связную речь, мелкую моторику 1.Насекомые. Согласование существительных с глаголами прошедшего времени.. Развитие понимания конструкций с предлогами </w:t>
            </w:r>
            <w:proofErr w:type="gramStart"/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, под, около, за. </w:t>
            </w:r>
          </w:p>
          <w:p w:rsidR="00B87E8A" w:rsidRDefault="001B407A" w:rsidP="005E0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2. «Подуй на чай» - упражнение на развитие воздушной струи. </w:t>
            </w:r>
          </w:p>
          <w:p w:rsidR="00B87E8A" w:rsidRDefault="001B407A" w:rsidP="005E0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3. « Едем на дачу» - выложить автобус из геометрических фигур.</w:t>
            </w:r>
          </w:p>
          <w:p w:rsidR="00C24287" w:rsidRPr="00BE47D6" w:rsidRDefault="001B407A" w:rsidP="005E04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4. Самостоятельная творческая деятельность «Моя грядка» - на песке сделать лунки, накапать в них воду из пипетки и «посадить горох».</w:t>
            </w:r>
          </w:p>
        </w:tc>
      </w:tr>
      <w:tr w:rsidR="00BE47D6" w:rsidRPr="00BE47D6" w:rsidTr="00012A63">
        <w:tc>
          <w:tcPr>
            <w:tcW w:w="1809" w:type="dxa"/>
          </w:tcPr>
          <w:p w:rsidR="00C24287" w:rsidRPr="00BE47D6" w:rsidRDefault="00C24287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C24287" w:rsidRPr="00BE47D6" w:rsidRDefault="00A64255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24287" w:rsidRPr="00BE47D6" w:rsidRDefault="001B407A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Развитие творческ</w:t>
            </w:r>
            <w:proofErr w:type="gramStart"/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изобразительных способностей</w:t>
            </w:r>
          </w:p>
        </w:tc>
        <w:tc>
          <w:tcPr>
            <w:tcW w:w="5210" w:type="dxa"/>
          </w:tcPr>
          <w:p w:rsidR="00B87E8A" w:rsidRDefault="001B407A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8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творческо-изобразительных способностей </w:t>
            </w:r>
          </w:p>
          <w:p w:rsidR="00B87E8A" w:rsidRDefault="001B407A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Игровая тематическая среда«Бабочки» </w:t>
            </w:r>
          </w:p>
          <w:p w:rsidR="00B87E8A" w:rsidRDefault="001B407A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8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памяти, мелкой моторики, творческого мышления. </w:t>
            </w:r>
          </w:p>
          <w:p w:rsidR="00B87E8A" w:rsidRDefault="001B407A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1.«Бабочки» - упражнение на развитие воздушной струи. </w:t>
            </w:r>
          </w:p>
          <w:p w:rsidR="00B87E8A" w:rsidRDefault="001B407A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2. «Собери, как было» - по принципу разрезных картинок. </w:t>
            </w:r>
          </w:p>
          <w:p w:rsidR="00C24287" w:rsidRPr="00BE47D6" w:rsidRDefault="001B407A" w:rsidP="00292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3. Самостоятельная творческая деятельность «Угадай, что получится» - рисование красками</w:t>
            </w:r>
          </w:p>
        </w:tc>
      </w:tr>
      <w:tr w:rsidR="00BE47D6" w:rsidRPr="00BE47D6" w:rsidTr="00012A63">
        <w:tc>
          <w:tcPr>
            <w:tcW w:w="1809" w:type="dxa"/>
          </w:tcPr>
          <w:p w:rsidR="00C24287" w:rsidRPr="00BE47D6" w:rsidRDefault="00C24287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C24287" w:rsidRPr="00BE47D6" w:rsidRDefault="00A64255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90FE0" w:rsidRPr="00890FE0" w:rsidRDefault="001B407A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занятие с приглашением родителей </w:t>
            </w:r>
          </w:p>
          <w:p w:rsidR="00C24287" w:rsidRPr="00BE47D6" w:rsidRDefault="001B407A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математических представлений</w:t>
            </w:r>
          </w:p>
        </w:tc>
        <w:tc>
          <w:tcPr>
            <w:tcW w:w="5210" w:type="dxa"/>
          </w:tcPr>
          <w:p w:rsidR="00B87E8A" w:rsidRDefault="001B407A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8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математических представлений Игровая тематическая среда«Наша дача»</w:t>
            </w:r>
          </w:p>
          <w:p w:rsidR="00B87E8A" w:rsidRDefault="001B407A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памяти, мелкой моторики, творческих способностей </w:t>
            </w:r>
          </w:p>
          <w:p w:rsidR="00B87E8A" w:rsidRDefault="001B407A" w:rsidP="00B87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1.«Наша дача» - выкладывание из спичек дома, забора, деревьев.</w:t>
            </w:r>
          </w:p>
          <w:p w:rsidR="00B87E8A" w:rsidRDefault="001B407A" w:rsidP="00B87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2. «Доски для забора» - заготовка «досок» для забора из бумаги методом обрывания. </w:t>
            </w:r>
          </w:p>
          <w:p w:rsidR="00B87E8A" w:rsidRDefault="001B407A" w:rsidP="00B87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3. «Ловкие пальчики» - изготовление цепи из проволочных колечек для украшения забора.</w:t>
            </w:r>
          </w:p>
          <w:p w:rsidR="00C24287" w:rsidRPr="00BE47D6" w:rsidRDefault="001B407A" w:rsidP="00B87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4. Самостоятельная творческая деятельность «Ловкие пальчики» - плетение скатерти из цветных бумажных полосок</w:t>
            </w:r>
          </w:p>
        </w:tc>
      </w:tr>
      <w:tr w:rsidR="00BE47D6" w:rsidRPr="00BE47D6" w:rsidTr="00012A63">
        <w:tc>
          <w:tcPr>
            <w:tcW w:w="1809" w:type="dxa"/>
          </w:tcPr>
          <w:p w:rsidR="00C24287" w:rsidRPr="00BE47D6" w:rsidRDefault="00C24287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  <w:p w:rsidR="00C24287" w:rsidRPr="00BE47D6" w:rsidRDefault="00A64255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24287" w:rsidRPr="00BE47D6" w:rsidRDefault="001B407A" w:rsidP="00BE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Развитие творческ</w:t>
            </w:r>
            <w:proofErr w:type="gramStart"/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изобразительных способностей</w:t>
            </w:r>
          </w:p>
        </w:tc>
        <w:tc>
          <w:tcPr>
            <w:tcW w:w="5210" w:type="dxa"/>
          </w:tcPr>
          <w:p w:rsidR="00B87E8A" w:rsidRDefault="001B407A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8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творческо-изобразительных способностей </w:t>
            </w:r>
          </w:p>
          <w:p w:rsidR="00B87E8A" w:rsidRDefault="001B407A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Игровая тематическая среда «Лето»</w:t>
            </w:r>
          </w:p>
          <w:p w:rsidR="00C24287" w:rsidRPr="00BE47D6" w:rsidRDefault="001B407A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8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конструкторских и творческих способностей, воображение, речь. </w:t>
            </w:r>
          </w:p>
          <w:p w:rsidR="00B87E8A" w:rsidRDefault="001B407A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1.Лето. Согласование существительных с глаголами. Употребление глаголов в будущем времени. Постройка по замыслу. </w:t>
            </w:r>
          </w:p>
          <w:p w:rsidR="00B87E8A" w:rsidRDefault="001B407A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2. «Подуй на чай» - упражнение на развитие воздушной струи. </w:t>
            </w:r>
          </w:p>
          <w:p w:rsidR="00B87E8A" w:rsidRDefault="001B407A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3. «Волшебные окна» - вставить в «окно» «стекла» нужной формы и размера. </w:t>
            </w:r>
          </w:p>
          <w:p w:rsidR="00B87E8A" w:rsidRDefault="001B407A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4 «Волшебные кляксы» </w:t>
            </w:r>
          </w:p>
          <w:p w:rsidR="00B87E8A" w:rsidRDefault="001B407A" w:rsidP="00292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 xml:space="preserve">5.«Вышел дождик на прогулку» - пальчиковая гимнастика. </w:t>
            </w:r>
          </w:p>
          <w:p w:rsidR="001B407A" w:rsidRPr="00BE47D6" w:rsidRDefault="001B407A" w:rsidP="00292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sz w:val="24"/>
                <w:szCs w:val="24"/>
              </w:rPr>
              <w:t>6.Самостоятельная творческая деятельность. «Строим дом» - выкладывание дома из различных материалов (мозаики, палочек, строительного материала).</w:t>
            </w:r>
          </w:p>
        </w:tc>
      </w:tr>
    </w:tbl>
    <w:p w:rsidR="001B407A" w:rsidRDefault="001B40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E8A" w:rsidRDefault="00B87E8A" w:rsidP="00B87E8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 реализации Программы</w:t>
      </w:r>
    </w:p>
    <w:p w:rsidR="00B87E8A" w:rsidRPr="00B87E8A" w:rsidRDefault="00B87E8A" w:rsidP="00B87E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</w:t>
      </w:r>
      <w:r w:rsidRPr="00B87E8A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6"/>
        <w:gridCol w:w="2439"/>
        <w:gridCol w:w="1036"/>
        <w:gridCol w:w="1750"/>
        <w:gridCol w:w="1155"/>
        <w:gridCol w:w="1155"/>
      </w:tblGrid>
      <w:tr w:rsidR="00B87E8A" w:rsidRPr="00890FE0" w:rsidTr="00B87E8A">
        <w:tc>
          <w:tcPr>
            <w:tcW w:w="1595" w:type="dxa"/>
          </w:tcPr>
          <w:p w:rsidR="00B87E8A" w:rsidRPr="00890FE0" w:rsidRDefault="00B87E8A" w:rsidP="005F6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595" w:type="dxa"/>
          </w:tcPr>
          <w:p w:rsidR="00B87E8A" w:rsidRPr="00890FE0" w:rsidRDefault="00B87E8A" w:rsidP="005F6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595" w:type="dxa"/>
          </w:tcPr>
          <w:p w:rsidR="00B87E8A" w:rsidRPr="00890FE0" w:rsidRDefault="00B87E8A" w:rsidP="005F6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E0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детей в группе</w:t>
            </w:r>
          </w:p>
        </w:tc>
        <w:tc>
          <w:tcPr>
            <w:tcW w:w="1595" w:type="dxa"/>
          </w:tcPr>
          <w:p w:rsidR="00B87E8A" w:rsidRPr="00890FE0" w:rsidRDefault="00B87E8A" w:rsidP="005F6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E0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 занятия (минуты)</w:t>
            </w:r>
          </w:p>
        </w:tc>
        <w:tc>
          <w:tcPr>
            <w:tcW w:w="1595" w:type="dxa"/>
          </w:tcPr>
          <w:p w:rsidR="00B87E8A" w:rsidRPr="00890FE0" w:rsidRDefault="00B87E8A" w:rsidP="005F6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E0">
              <w:rPr>
                <w:rFonts w:ascii="Times New Roman" w:hAnsi="Times New Roman" w:cs="Times New Roman"/>
                <w:b/>
                <w:sz w:val="24"/>
                <w:szCs w:val="24"/>
              </w:rPr>
              <w:t>Кол-во занятий в неделю</w:t>
            </w:r>
          </w:p>
        </w:tc>
        <w:tc>
          <w:tcPr>
            <w:tcW w:w="1596" w:type="dxa"/>
          </w:tcPr>
          <w:p w:rsidR="00B87E8A" w:rsidRPr="00890FE0" w:rsidRDefault="00B87E8A" w:rsidP="005F6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E0">
              <w:rPr>
                <w:rFonts w:ascii="Times New Roman" w:hAnsi="Times New Roman" w:cs="Times New Roman"/>
                <w:b/>
                <w:sz w:val="24"/>
                <w:szCs w:val="24"/>
              </w:rPr>
              <w:t>Кол-во занятий в месяц /год</w:t>
            </w:r>
          </w:p>
        </w:tc>
      </w:tr>
      <w:tr w:rsidR="00B87E8A" w:rsidTr="00B87E8A">
        <w:tc>
          <w:tcPr>
            <w:tcW w:w="1595" w:type="dxa"/>
          </w:tcPr>
          <w:p w:rsidR="00B87E8A" w:rsidRPr="00890FE0" w:rsidRDefault="00B87E8A" w:rsidP="005F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E0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развитию интеллектуально- творческих способностей детей</w:t>
            </w:r>
          </w:p>
        </w:tc>
        <w:tc>
          <w:tcPr>
            <w:tcW w:w="1595" w:type="dxa"/>
          </w:tcPr>
          <w:p w:rsidR="00B87E8A" w:rsidRPr="00890FE0" w:rsidRDefault="00B87E8A" w:rsidP="005F6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E0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программа интеллектуально- познавательной направленности «Развивайка»</w:t>
            </w:r>
          </w:p>
        </w:tc>
        <w:tc>
          <w:tcPr>
            <w:tcW w:w="1595" w:type="dxa"/>
          </w:tcPr>
          <w:p w:rsidR="00B87E8A" w:rsidRPr="00B87E8A" w:rsidRDefault="00B87E8A" w:rsidP="005F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5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B87E8A" w:rsidRPr="00B87E8A" w:rsidRDefault="00B87E8A" w:rsidP="005F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B87E8A" w:rsidRPr="00B87E8A" w:rsidRDefault="00B87E8A" w:rsidP="005F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B87E8A" w:rsidRPr="00B87E8A" w:rsidRDefault="00B87E8A" w:rsidP="005F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8A">
              <w:rPr>
                <w:rFonts w:ascii="Times New Roman" w:hAnsi="Times New Roman" w:cs="Times New Roman"/>
                <w:sz w:val="24"/>
                <w:szCs w:val="24"/>
              </w:rPr>
              <w:t>4/36</w:t>
            </w:r>
          </w:p>
        </w:tc>
      </w:tr>
    </w:tbl>
    <w:p w:rsidR="00B87E8A" w:rsidRDefault="005F6F81" w:rsidP="00B87E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Календарный учебный график</w:t>
      </w:r>
    </w:p>
    <w:tbl>
      <w:tblPr>
        <w:tblStyle w:val="a3"/>
        <w:tblW w:w="1096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201"/>
        <w:gridCol w:w="910"/>
        <w:gridCol w:w="851"/>
        <w:gridCol w:w="992"/>
        <w:gridCol w:w="851"/>
        <w:gridCol w:w="708"/>
        <w:gridCol w:w="851"/>
        <w:gridCol w:w="850"/>
        <w:gridCol w:w="993"/>
        <w:gridCol w:w="760"/>
      </w:tblGrid>
      <w:tr w:rsidR="005F6F81" w:rsidTr="005F6F81">
        <w:tc>
          <w:tcPr>
            <w:tcW w:w="3201" w:type="dxa"/>
          </w:tcPr>
          <w:p w:rsidR="005F6F81" w:rsidRPr="005F6F81" w:rsidRDefault="005F6F81" w:rsidP="00B87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8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910" w:type="dxa"/>
          </w:tcPr>
          <w:p w:rsidR="005F6F81" w:rsidRPr="005F6F81" w:rsidRDefault="005F6F81" w:rsidP="00B87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81">
              <w:rPr>
                <w:rFonts w:ascii="Times New Roman" w:hAnsi="Times New Roman" w:cs="Times New Roman"/>
                <w:sz w:val="24"/>
                <w:szCs w:val="24"/>
              </w:rPr>
              <w:t>Сен-тябрь</w:t>
            </w:r>
            <w:proofErr w:type="gramEnd"/>
          </w:p>
        </w:tc>
        <w:tc>
          <w:tcPr>
            <w:tcW w:w="851" w:type="dxa"/>
          </w:tcPr>
          <w:p w:rsidR="005F6F81" w:rsidRPr="005F6F81" w:rsidRDefault="005F6F81" w:rsidP="00B87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81">
              <w:rPr>
                <w:rFonts w:ascii="Times New Roman" w:hAnsi="Times New Roman" w:cs="Times New Roman"/>
                <w:sz w:val="24"/>
                <w:szCs w:val="24"/>
              </w:rPr>
              <w:t>Ок-тябрь</w:t>
            </w:r>
            <w:proofErr w:type="gramEnd"/>
          </w:p>
        </w:tc>
        <w:tc>
          <w:tcPr>
            <w:tcW w:w="992" w:type="dxa"/>
          </w:tcPr>
          <w:p w:rsidR="005F6F81" w:rsidRPr="005F6F81" w:rsidRDefault="005F6F81" w:rsidP="00B87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8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5F6F81" w:rsidRPr="005F6F81" w:rsidRDefault="005F6F81" w:rsidP="00B87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81">
              <w:rPr>
                <w:rFonts w:ascii="Times New Roman" w:hAnsi="Times New Roman" w:cs="Times New Roman"/>
                <w:sz w:val="24"/>
                <w:szCs w:val="24"/>
              </w:rPr>
              <w:t>Де-кабрь</w:t>
            </w:r>
            <w:proofErr w:type="gramEnd"/>
          </w:p>
        </w:tc>
        <w:tc>
          <w:tcPr>
            <w:tcW w:w="708" w:type="dxa"/>
          </w:tcPr>
          <w:p w:rsidR="005F6F81" w:rsidRPr="005F6F81" w:rsidRDefault="005F6F81" w:rsidP="00B87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81">
              <w:rPr>
                <w:rFonts w:ascii="Times New Roman" w:hAnsi="Times New Roman" w:cs="Times New Roman"/>
                <w:sz w:val="24"/>
                <w:szCs w:val="24"/>
              </w:rPr>
              <w:t>Ян-варь</w:t>
            </w:r>
            <w:proofErr w:type="gramEnd"/>
          </w:p>
        </w:tc>
        <w:tc>
          <w:tcPr>
            <w:tcW w:w="851" w:type="dxa"/>
          </w:tcPr>
          <w:p w:rsidR="005F6F81" w:rsidRPr="005F6F81" w:rsidRDefault="005F6F81" w:rsidP="00B87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F81">
              <w:rPr>
                <w:rFonts w:ascii="Times New Roman" w:hAnsi="Times New Roman" w:cs="Times New Roman"/>
                <w:sz w:val="24"/>
                <w:szCs w:val="24"/>
              </w:rPr>
              <w:t>Фев-раль</w:t>
            </w:r>
            <w:proofErr w:type="gramEnd"/>
          </w:p>
        </w:tc>
        <w:tc>
          <w:tcPr>
            <w:tcW w:w="850" w:type="dxa"/>
          </w:tcPr>
          <w:p w:rsidR="005F6F81" w:rsidRPr="005F6F81" w:rsidRDefault="005F6F81" w:rsidP="00B87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8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</w:tcPr>
          <w:p w:rsidR="005F6F81" w:rsidRPr="005F6F81" w:rsidRDefault="005F6F81" w:rsidP="00B87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8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60" w:type="dxa"/>
          </w:tcPr>
          <w:p w:rsidR="005F6F81" w:rsidRPr="005F6F81" w:rsidRDefault="005F6F81" w:rsidP="00B87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8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F6F81" w:rsidTr="005F6F81">
        <w:tc>
          <w:tcPr>
            <w:tcW w:w="3201" w:type="dxa"/>
          </w:tcPr>
          <w:p w:rsidR="005F6F81" w:rsidRPr="009C1E02" w:rsidRDefault="005F6F81" w:rsidP="00B87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математических представлений</w:t>
            </w:r>
          </w:p>
        </w:tc>
        <w:tc>
          <w:tcPr>
            <w:tcW w:w="910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0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F81" w:rsidTr="005F6F81">
        <w:tc>
          <w:tcPr>
            <w:tcW w:w="3201" w:type="dxa"/>
          </w:tcPr>
          <w:p w:rsidR="005F6F81" w:rsidRPr="009C1E02" w:rsidRDefault="005F6F81" w:rsidP="00B87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910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F81" w:rsidTr="005F6F81">
        <w:tc>
          <w:tcPr>
            <w:tcW w:w="3201" w:type="dxa"/>
          </w:tcPr>
          <w:p w:rsidR="005F6F81" w:rsidRPr="009C1E02" w:rsidRDefault="005F6F81" w:rsidP="00B87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</w:t>
            </w:r>
            <w:proofErr w:type="gramStart"/>
            <w:r w:rsidRPr="009C1E02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9C1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изобразительных способностей</w:t>
            </w:r>
          </w:p>
        </w:tc>
        <w:tc>
          <w:tcPr>
            <w:tcW w:w="910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6F81" w:rsidTr="005F6F81">
        <w:tc>
          <w:tcPr>
            <w:tcW w:w="3201" w:type="dxa"/>
          </w:tcPr>
          <w:p w:rsidR="005F6F81" w:rsidRPr="009C1E02" w:rsidRDefault="005F6F81" w:rsidP="00B87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910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F81" w:rsidTr="005F6F81">
        <w:tc>
          <w:tcPr>
            <w:tcW w:w="3201" w:type="dxa"/>
          </w:tcPr>
          <w:p w:rsidR="005F6F81" w:rsidRPr="009C1E02" w:rsidRDefault="005F6F81" w:rsidP="00B87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элементарной исследовательской деятельности</w:t>
            </w:r>
          </w:p>
        </w:tc>
        <w:tc>
          <w:tcPr>
            <w:tcW w:w="910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0" w:type="dxa"/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F81" w:rsidTr="005F6F81">
        <w:tc>
          <w:tcPr>
            <w:tcW w:w="3201" w:type="dxa"/>
            <w:tcBorders>
              <w:bottom w:val="single" w:sz="4" w:space="0" w:color="auto"/>
            </w:tcBorders>
          </w:tcPr>
          <w:p w:rsidR="005F6F81" w:rsidRPr="009C1E02" w:rsidRDefault="005F6F81" w:rsidP="00B87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5F6F81" w:rsidRPr="009C1E02" w:rsidRDefault="005F6F81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F6F81" w:rsidRPr="009C1E02" w:rsidRDefault="005F6F81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6F81" w:rsidRPr="009C1E02" w:rsidRDefault="005F6F81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F6F81" w:rsidRPr="009C1E02" w:rsidRDefault="005F6F81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F6F81" w:rsidRPr="009C1E02" w:rsidRDefault="005F6F81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F6F81" w:rsidRPr="009C1E02" w:rsidRDefault="005F6F81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6F81" w:rsidRPr="009C1E02" w:rsidRDefault="005F6F81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F6F81" w:rsidRPr="009C1E02" w:rsidRDefault="005F6F81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5F6F81" w:rsidRPr="009C1E02" w:rsidRDefault="009C1E02" w:rsidP="009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0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EF55A4" w:rsidRDefault="00EF55A4" w:rsidP="00B87E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F81" w:rsidRDefault="009C1E02" w:rsidP="00B87E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3.3. Расписание занятий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118"/>
      </w:tblGrid>
      <w:tr w:rsidR="009C1E02" w:rsidTr="009C1E02">
        <w:tc>
          <w:tcPr>
            <w:tcW w:w="2093" w:type="dxa"/>
          </w:tcPr>
          <w:p w:rsidR="009C1E02" w:rsidRDefault="009C1E02" w:rsidP="00234256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2342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:rsidR="009C1E02" w:rsidRDefault="009C1E02" w:rsidP="00B87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15.40 – 15.50</w:t>
            </w:r>
          </w:p>
        </w:tc>
      </w:tr>
    </w:tbl>
    <w:p w:rsidR="009C1E02" w:rsidRDefault="009C1E02" w:rsidP="00B87E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E02" w:rsidRDefault="009C1E02" w:rsidP="00B87E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 Обеспеченность методическими материалами и средствами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1E02" w:rsidTr="009C1E02">
        <w:tc>
          <w:tcPr>
            <w:tcW w:w="4785" w:type="dxa"/>
          </w:tcPr>
          <w:p w:rsidR="009C1E02" w:rsidRPr="00221397" w:rsidRDefault="009C1E02" w:rsidP="00B87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397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дополнительной общеобразовательной программы дошкольного образования</w:t>
            </w:r>
          </w:p>
        </w:tc>
        <w:tc>
          <w:tcPr>
            <w:tcW w:w="4786" w:type="dxa"/>
          </w:tcPr>
          <w:p w:rsidR="00221397" w:rsidRDefault="009C1E02" w:rsidP="00B87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39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программа дошкольного образования интеллектуально-творческой направленности «Развивайка» </w:t>
            </w:r>
          </w:p>
          <w:p w:rsidR="009C1E02" w:rsidRPr="00221397" w:rsidRDefault="009C1E02" w:rsidP="00B87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397">
              <w:rPr>
                <w:rFonts w:ascii="Times New Roman" w:hAnsi="Times New Roman" w:cs="Times New Roman"/>
                <w:sz w:val="24"/>
                <w:szCs w:val="24"/>
              </w:rPr>
              <w:t>Автор составитель: Галлиулина Л.А</w:t>
            </w:r>
          </w:p>
        </w:tc>
      </w:tr>
      <w:tr w:rsidR="009C1E02" w:rsidTr="009C1E02">
        <w:tc>
          <w:tcPr>
            <w:tcW w:w="4785" w:type="dxa"/>
          </w:tcPr>
          <w:p w:rsidR="009C1E02" w:rsidRPr="00221397" w:rsidRDefault="009C1E02" w:rsidP="00B87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397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 с указанием выходных данных</w:t>
            </w:r>
          </w:p>
        </w:tc>
        <w:tc>
          <w:tcPr>
            <w:tcW w:w="4786" w:type="dxa"/>
          </w:tcPr>
          <w:p w:rsidR="009C1E02" w:rsidRPr="00221397" w:rsidRDefault="009C1E02" w:rsidP="00B87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397">
              <w:rPr>
                <w:rFonts w:ascii="Times New Roman" w:hAnsi="Times New Roman" w:cs="Times New Roman"/>
                <w:sz w:val="24"/>
                <w:szCs w:val="24"/>
              </w:rPr>
              <w:t>Орлова Т.Э. Развитие интеллектуальных и творческих способностей дошкольников. – Волгоград: Учитель, 2014.</w:t>
            </w:r>
          </w:p>
        </w:tc>
      </w:tr>
      <w:tr w:rsidR="009C1E02" w:rsidTr="009C1E02">
        <w:tc>
          <w:tcPr>
            <w:tcW w:w="4785" w:type="dxa"/>
          </w:tcPr>
          <w:p w:rsidR="009C1E02" w:rsidRPr="00221397" w:rsidRDefault="009C1E02" w:rsidP="00B87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397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(учебно-методические пособия, практические пособия и т.д.) с указанием выходных данных</w:t>
            </w:r>
          </w:p>
        </w:tc>
        <w:tc>
          <w:tcPr>
            <w:tcW w:w="4786" w:type="dxa"/>
          </w:tcPr>
          <w:p w:rsidR="00221397" w:rsidRDefault="009C1E02" w:rsidP="00B87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397">
              <w:rPr>
                <w:rFonts w:ascii="Times New Roman" w:hAnsi="Times New Roman" w:cs="Times New Roman"/>
                <w:sz w:val="24"/>
                <w:szCs w:val="24"/>
              </w:rPr>
              <w:t xml:space="preserve">О. Земцова. Грамотейка. Интеллектуальное развитие детей 3-4 лет. – М.:Азбука- Аттикус, 2014 </w:t>
            </w:r>
          </w:p>
          <w:p w:rsidR="00221397" w:rsidRDefault="009C1E02" w:rsidP="00B87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397">
              <w:rPr>
                <w:rFonts w:ascii="Times New Roman" w:hAnsi="Times New Roman" w:cs="Times New Roman"/>
                <w:sz w:val="24"/>
                <w:szCs w:val="24"/>
              </w:rPr>
              <w:t>В.Скворцова. Интеллект+креатив: ра</w:t>
            </w:r>
            <w:r w:rsidR="00221397">
              <w:rPr>
                <w:rFonts w:ascii="Times New Roman" w:hAnsi="Times New Roman" w:cs="Times New Roman"/>
                <w:sz w:val="24"/>
                <w:szCs w:val="24"/>
              </w:rPr>
              <w:t xml:space="preserve">звитие творческих способностей </w:t>
            </w:r>
            <w:r w:rsidRPr="00221397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дошкольников. – М.: Фентик, 2009. </w:t>
            </w:r>
          </w:p>
          <w:p w:rsidR="00221397" w:rsidRDefault="009C1E02" w:rsidP="00B87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397">
              <w:rPr>
                <w:rFonts w:ascii="Times New Roman" w:hAnsi="Times New Roman" w:cs="Times New Roman"/>
                <w:sz w:val="24"/>
                <w:szCs w:val="24"/>
              </w:rPr>
              <w:t>Н.Нищева. развитие математических представлений у дошкольников. - СПб</w:t>
            </w:r>
            <w:proofErr w:type="gramStart"/>
            <w:r w:rsidRPr="00221397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21397">
              <w:rPr>
                <w:rFonts w:ascii="Times New Roman" w:hAnsi="Times New Roman" w:cs="Times New Roman"/>
                <w:sz w:val="24"/>
                <w:szCs w:val="24"/>
              </w:rPr>
              <w:t xml:space="preserve">Детство-Пресс. </w:t>
            </w:r>
          </w:p>
          <w:p w:rsidR="00221397" w:rsidRDefault="009C1E02" w:rsidP="00B87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397">
              <w:rPr>
                <w:rFonts w:ascii="Times New Roman" w:hAnsi="Times New Roman" w:cs="Times New Roman"/>
                <w:sz w:val="24"/>
                <w:szCs w:val="24"/>
              </w:rPr>
              <w:t xml:space="preserve">Арушанова А.Г. Речь и речевое общение детей: Книга для воспитателей детского сада. – М.: Мозаика-Синтез, 2002. </w:t>
            </w:r>
          </w:p>
          <w:p w:rsidR="00221397" w:rsidRDefault="009C1E02" w:rsidP="00B87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397">
              <w:rPr>
                <w:rFonts w:ascii="Times New Roman" w:hAnsi="Times New Roman" w:cs="Times New Roman"/>
                <w:sz w:val="24"/>
                <w:szCs w:val="24"/>
              </w:rPr>
              <w:t xml:space="preserve">Галкина Г.Г. Пальцы помогают говорить. Коррекционные занятия по развитию мелкой моторики у детей/Г.Г. Галкина, Т.И. Дубинина. – М.: ГНОМ и Д, 2011. </w:t>
            </w:r>
          </w:p>
          <w:p w:rsidR="009C1E02" w:rsidRPr="00221397" w:rsidRDefault="009C1E02" w:rsidP="00B87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397">
              <w:rPr>
                <w:rFonts w:ascii="Times New Roman" w:hAnsi="Times New Roman" w:cs="Times New Roman"/>
                <w:sz w:val="24"/>
                <w:szCs w:val="24"/>
              </w:rPr>
              <w:t>Рудик О.С. Развитие речи детей 4 – 5 лет в свободной деятельности.</w:t>
            </w:r>
          </w:p>
          <w:p w:rsidR="00221397" w:rsidRDefault="00221397" w:rsidP="00B87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397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рекомендации. – М.: Сфера, 2009.</w:t>
            </w:r>
          </w:p>
          <w:p w:rsidR="00221397" w:rsidRPr="00221397" w:rsidRDefault="00221397" w:rsidP="00B87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397">
              <w:rPr>
                <w:rFonts w:ascii="Times New Roman" w:hAnsi="Times New Roman" w:cs="Times New Roman"/>
                <w:sz w:val="24"/>
                <w:szCs w:val="24"/>
              </w:rPr>
              <w:t xml:space="preserve"> Светлова И.Е. Развиваем устную речь: Учебное пособие/Худож. В. Трубицин, Ю. Трубицина. – М.: ЭКСМО-Пресс, 2000</w:t>
            </w:r>
          </w:p>
        </w:tc>
      </w:tr>
      <w:tr w:rsidR="009C1E02" w:rsidTr="009C1E02">
        <w:tc>
          <w:tcPr>
            <w:tcW w:w="4785" w:type="dxa"/>
          </w:tcPr>
          <w:p w:rsidR="009C1E02" w:rsidRPr="00221397" w:rsidRDefault="00221397" w:rsidP="00B87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397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 с указанием выходных данных</w:t>
            </w:r>
          </w:p>
        </w:tc>
        <w:tc>
          <w:tcPr>
            <w:tcW w:w="4786" w:type="dxa"/>
          </w:tcPr>
          <w:p w:rsidR="009C1E02" w:rsidRPr="00221397" w:rsidRDefault="00221397" w:rsidP="00B87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397"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gramStart"/>
            <w:r w:rsidRPr="00221397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221397">
              <w:rPr>
                <w:rFonts w:ascii="Times New Roman" w:hAnsi="Times New Roman" w:cs="Times New Roman"/>
                <w:sz w:val="24"/>
                <w:szCs w:val="24"/>
              </w:rPr>
              <w:t>, Т.А. Филиппова. Развивающие игры с карточками. М.: Вентан</w:t>
            </w:r>
            <w:proofErr w:type="gramStart"/>
            <w:r w:rsidRPr="00221397">
              <w:rPr>
                <w:rFonts w:ascii="Times New Roman" w:hAnsi="Times New Roman" w:cs="Times New Roman"/>
                <w:sz w:val="24"/>
                <w:szCs w:val="24"/>
              </w:rPr>
              <w:t>а–</w:t>
            </w:r>
            <w:proofErr w:type="gramEnd"/>
            <w:r w:rsidRPr="00221397">
              <w:rPr>
                <w:rFonts w:ascii="Times New Roman" w:hAnsi="Times New Roman" w:cs="Times New Roman"/>
                <w:sz w:val="24"/>
                <w:szCs w:val="24"/>
              </w:rPr>
              <w:t xml:space="preserve"> Граф, 2006</w:t>
            </w:r>
          </w:p>
        </w:tc>
      </w:tr>
      <w:tr w:rsidR="009C1E02" w:rsidTr="009C1E02">
        <w:tc>
          <w:tcPr>
            <w:tcW w:w="4785" w:type="dxa"/>
          </w:tcPr>
          <w:p w:rsidR="009C1E02" w:rsidRPr="00221397" w:rsidRDefault="00221397" w:rsidP="00B87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397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Наглядно-дидактические пособия, альбомы, игры с указанием выходных данных</w:t>
            </w:r>
          </w:p>
        </w:tc>
        <w:tc>
          <w:tcPr>
            <w:tcW w:w="4786" w:type="dxa"/>
          </w:tcPr>
          <w:p w:rsidR="00221397" w:rsidRDefault="00221397" w:rsidP="0022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7">
              <w:rPr>
                <w:rFonts w:ascii="Times New Roman" w:hAnsi="Times New Roman" w:cs="Times New Roman"/>
                <w:sz w:val="24"/>
                <w:szCs w:val="24"/>
              </w:rPr>
              <w:t xml:space="preserve">Игры с логическими блоками Дьенеша «Давайте вместе поиграем. 20 игр плюс» Санкт- Петербург; </w:t>
            </w:r>
          </w:p>
          <w:p w:rsidR="00221397" w:rsidRDefault="00221397" w:rsidP="0022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7">
              <w:rPr>
                <w:rFonts w:ascii="Times New Roman" w:hAnsi="Times New Roman" w:cs="Times New Roman"/>
                <w:sz w:val="24"/>
                <w:szCs w:val="24"/>
              </w:rPr>
              <w:t>Игры В. В. Воскобовича «Чудо цветик», Санкт- Петербург;</w:t>
            </w:r>
          </w:p>
          <w:p w:rsidR="00221397" w:rsidRDefault="00221397" w:rsidP="0022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7">
              <w:rPr>
                <w:rFonts w:ascii="Times New Roman" w:hAnsi="Times New Roman" w:cs="Times New Roman"/>
                <w:sz w:val="24"/>
                <w:szCs w:val="24"/>
              </w:rPr>
              <w:t xml:space="preserve"> В. В. Воскобовича«Геоконт», Санкт- Петербург; </w:t>
            </w:r>
          </w:p>
          <w:p w:rsidR="00221397" w:rsidRDefault="00221397" w:rsidP="0022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7"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Кюизенера «Дом с </w:t>
            </w:r>
            <w:r w:rsidRPr="00221397">
              <w:rPr>
                <w:rFonts w:ascii="Times New Roman" w:hAnsi="Times New Roman" w:cs="Times New Roman"/>
                <w:sz w:val="24"/>
                <w:szCs w:val="24"/>
              </w:rPr>
              <w:t xml:space="preserve">колокольчиком» игра-альбом. Санкт- Петербург «На златом крыльце». Игры с цветными счетными палочками Кюизенера. Санкт- Петербург; </w:t>
            </w:r>
          </w:p>
          <w:p w:rsidR="00221397" w:rsidRDefault="00221397" w:rsidP="0022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для тренировки памяти и логического мышления у детей Галлиулина Л.А. Картотека упражнений с массажными мячиками Галлиулина Л.А.</w:t>
            </w:r>
          </w:p>
          <w:p w:rsidR="009C1E02" w:rsidRPr="00221397" w:rsidRDefault="00221397" w:rsidP="00221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397"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Дыхательная гимнастика Галлиулина Л.А. Н.В. Нищева «Картотека подвижных игр</w:t>
            </w:r>
            <w:proofErr w:type="gramStart"/>
            <w:r w:rsidRPr="00221397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221397">
              <w:rPr>
                <w:rFonts w:ascii="Times New Roman" w:hAnsi="Times New Roman" w:cs="Times New Roman"/>
                <w:sz w:val="24"/>
                <w:szCs w:val="24"/>
              </w:rPr>
              <w:t>пражнений, физкультминуток, пальчиковой гимнастики»,Санкт- Петербург Детство- Пресс, 2010.</w:t>
            </w:r>
          </w:p>
        </w:tc>
      </w:tr>
      <w:tr w:rsidR="009C1E02" w:rsidTr="009C1E02">
        <w:tc>
          <w:tcPr>
            <w:tcW w:w="4785" w:type="dxa"/>
          </w:tcPr>
          <w:p w:rsidR="009C1E02" w:rsidRPr="00221397" w:rsidRDefault="00221397" w:rsidP="00B87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средства обучения</w:t>
            </w:r>
          </w:p>
        </w:tc>
        <w:tc>
          <w:tcPr>
            <w:tcW w:w="4786" w:type="dxa"/>
          </w:tcPr>
          <w:p w:rsidR="009C1E02" w:rsidRPr="00221397" w:rsidRDefault="00221397" w:rsidP="00B87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397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</w:tr>
    </w:tbl>
    <w:p w:rsidR="009C1E02" w:rsidRDefault="009C1E02" w:rsidP="00B87E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397" w:rsidRDefault="00221397" w:rsidP="00B87E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 Описание материально-технического обеспечения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7C94" w:rsidRPr="00467C94" w:rsidTr="00467C94">
        <w:tc>
          <w:tcPr>
            <w:tcW w:w="4785" w:type="dxa"/>
          </w:tcPr>
          <w:p w:rsidR="00467C94" w:rsidRPr="00467C94" w:rsidRDefault="00467C94" w:rsidP="00B87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94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помещения</w:t>
            </w:r>
          </w:p>
        </w:tc>
        <w:tc>
          <w:tcPr>
            <w:tcW w:w="4786" w:type="dxa"/>
          </w:tcPr>
          <w:p w:rsidR="00467C94" w:rsidRPr="00467C94" w:rsidRDefault="00467C94" w:rsidP="00B87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9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непосредственной работы с детьми</w:t>
            </w:r>
          </w:p>
        </w:tc>
      </w:tr>
      <w:tr w:rsidR="00467C94" w:rsidRPr="00467C94" w:rsidTr="00467C94">
        <w:tc>
          <w:tcPr>
            <w:tcW w:w="4785" w:type="dxa"/>
          </w:tcPr>
          <w:p w:rsidR="00467C94" w:rsidRPr="00467C94" w:rsidRDefault="00467C94" w:rsidP="00B87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94">
              <w:rPr>
                <w:rFonts w:ascii="Times New Roman" w:hAnsi="Times New Roman" w:cs="Times New Roman"/>
                <w:sz w:val="24"/>
                <w:szCs w:val="24"/>
              </w:rPr>
              <w:t>Столы, стулья, доска, мольберт, магнитофон</w:t>
            </w:r>
          </w:p>
        </w:tc>
        <w:tc>
          <w:tcPr>
            <w:tcW w:w="4786" w:type="dxa"/>
          </w:tcPr>
          <w:p w:rsidR="00467C94" w:rsidRPr="00467C94" w:rsidRDefault="00467C94" w:rsidP="00B87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94">
              <w:rPr>
                <w:rFonts w:ascii="Times New Roman" w:hAnsi="Times New Roman" w:cs="Times New Roman"/>
                <w:sz w:val="24"/>
                <w:szCs w:val="24"/>
              </w:rPr>
              <w:t>Массажные мячики, прищепки</w:t>
            </w:r>
          </w:p>
        </w:tc>
      </w:tr>
      <w:tr w:rsidR="00467C94" w:rsidRPr="00467C94" w:rsidTr="00467C94">
        <w:tc>
          <w:tcPr>
            <w:tcW w:w="4785" w:type="dxa"/>
          </w:tcPr>
          <w:p w:rsidR="00467C94" w:rsidRPr="00467C94" w:rsidRDefault="00467C94" w:rsidP="00B87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94">
              <w:rPr>
                <w:rFonts w:ascii="Times New Roman" w:hAnsi="Times New Roman" w:cs="Times New Roman"/>
                <w:sz w:val="24"/>
                <w:szCs w:val="24"/>
              </w:rPr>
              <w:t>Блоки Дьенеша</w:t>
            </w:r>
          </w:p>
        </w:tc>
        <w:tc>
          <w:tcPr>
            <w:tcW w:w="4786" w:type="dxa"/>
          </w:tcPr>
          <w:p w:rsidR="00467C94" w:rsidRPr="00467C94" w:rsidRDefault="00467C94" w:rsidP="00B87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94"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</w:t>
            </w:r>
          </w:p>
        </w:tc>
      </w:tr>
      <w:tr w:rsidR="00467C94" w:rsidRPr="00467C94" w:rsidTr="00467C94">
        <w:tc>
          <w:tcPr>
            <w:tcW w:w="4785" w:type="dxa"/>
          </w:tcPr>
          <w:p w:rsidR="00467C94" w:rsidRPr="00467C94" w:rsidRDefault="00467C94" w:rsidP="00B87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94">
              <w:rPr>
                <w:rFonts w:ascii="Times New Roman" w:hAnsi="Times New Roman" w:cs="Times New Roman"/>
                <w:sz w:val="24"/>
                <w:szCs w:val="24"/>
              </w:rPr>
              <w:t>ПалочкиКьюизенера</w:t>
            </w:r>
          </w:p>
        </w:tc>
        <w:tc>
          <w:tcPr>
            <w:tcW w:w="4786" w:type="dxa"/>
          </w:tcPr>
          <w:p w:rsidR="00467C94" w:rsidRPr="00467C94" w:rsidRDefault="00467C94" w:rsidP="00B87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94">
              <w:rPr>
                <w:rFonts w:ascii="Times New Roman" w:hAnsi="Times New Roman" w:cs="Times New Roman"/>
                <w:sz w:val="24"/>
                <w:szCs w:val="24"/>
              </w:rPr>
              <w:t>Набор для аппликации</w:t>
            </w:r>
          </w:p>
        </w:tc>
      </w:tr>
      <w:tr w:rsidR="00467C94" w:rsidRPr="00467C94" w:rsidTr="00467C94">
        <w:tc>
          <w:tcPr>
            <w:tcW w:w="4785" w:type="dxa"/>
          </w:tcPr>
          <w:p w:rsidR="00467C94" w:rsidRPr="00467C94" w:rsidRDefault="00467C94" w:rsidP="00B87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94">
              <w:rPr>
                <w:rFonts w:ascii="Times New Roman" w:hAnsi="Times New Roman" w:cs="Times New Roman"/>
                <w:sz w:val="24"/>
                <w:szCs w:val="24"/>
              </w:rPr>
              <w:t>Дидактические игры для тренировки памяти и логического мышления у детей</w:t>
            </w:r>
          </w:p>
        </w:tc>
        <w:tc>
          <w:tcPr>
            <w:tcW w:w="4786" w:type="dxa"/>
          </w:tcPr>
          <w:p w:rsidR="00467C94" w:rsidRPr="00467C94" w:rsidRDefault="00467C94" w:rsidP="00B87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94">
              <w:rPr>
                <w:rFonts w:ascii="Times New Roman" w:hAnsi="Times New Roman" w:cs="Times New Roman"/>
                <w:sz w:val="24"/>
                <w:szCs w:val="24"/>
              </w:rPr>
              <w:t>Клей,ножницы, салфетки</w:t>
            </w:r>
          </w:p>
        </w:tc>
      </w:tr>
      <w:tr w:rsidR="00467C94" w:rsidRPr="00467C94" w:rsidTr="00467C94">
        <w:tc>
          <w:tcPr>
            <w:tcW w:w="4785" w:type="dxa"/>
          </w:tcPr>
          <w:p w:rsidR="00467C94" w:rsidRPr="00467C94" w:rsidRDefault="00467C94" w:rsidP="00B87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94">
              <w:rPr>
                <w:rFonts w:ascii="Times New Roman" w:hAnsi="Times New Roman" w:cs="Times New Roman"/>
                <w:sz w:val="24"/>
                <w:szCs w:val="24"/>
              </w:rPr>
              <w:t>Цветные счетные палочки</w:t>
            </w:r>
          </w:p>
        </w:tc>
        <w:tc>
          <w:tcPr>
            <w:tcW w:w="4786" w:type="dxa"/>
          </w:tcPr>
          <w:p w:rsidR="00467C94" w:rsidRPr="00467C94" w:rsidRDefault="00467C94" w:rsidP="00B87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94">
              <w:rPr>
                <w:rFonts w:ascii="Times New Roman" w:hAnsi="Times New Roman" w:cs="Times New Roman"/>
                <w:sz w:val="24"/>
                <w:szCs w:val="24"/>
              </w:rPr>
              <w:t>Карандаши простые, цветные</w:t>
            </w:r>
          </w:p>
        </w:tc>
      </w:tr>
      <w:tr w:rsidR="00467C94" w:rsidRPr="00467C94" w:rsidTr="00467C94">
        <w:tc>
          <w:tcPr>
            <w:tcW w:w="4785" w:type="dxa"/>
          </w:tcPr>
          <w:p w:rsidR="00467C94" w:rsidRPr="00467C94" w:rsidRDefault="00467C94" w:rsidP="00B87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94">
              <w:rPr>
                <w:rFonts w:ascii="Times New Roman" w:hAnsi="Times New Roman" w:cs="Times New Roman"/>
                <w:sz w:val="24"/>
                <w:szCs w:val="24"/>
              </w:rPr>
              <w:t>Авторские дидактические игры</w:t>
            </w:r>
          </w:p>
        </w:tc>
        <w:tc>
          <w:tcPr>
            <w:tcW w:w="4786" w:type="dxa"/>
          </w:tcPr>
          <w:p w:rsidR="00467C94" w:rsidRPr="00467C94" w:rsidRDefault="00467C94" w:rsidP="00B87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94">
              <w:rPr>
                <w:rFonts w:ascii="Times New Roman" w:hAnsi="Times New Roman" w:cs="Times New Roman"/>
                <w:sz w:val="24"/>
                <w:szCs w:val="24"/>
              </w:rPr>
              <w:t>Нитки, пластилин</w:t>
            </w:r>
          </w:p>
        </w:tc>
      </w:tr>
      <w:tr w:rsidR="00467C94" w:rsidRPr="00467C94" w:rsidTr="00467C94">
        <w:tc>
          <w:tcPr>
            <w:tcW w:w="4785" w:type="dxa"/>
          </w:tcPr>
          <w:p w:rsidR="00467C94" w:rsidRPr="00467C94" w:rsidRDefault="00467C94" w:rsidP="00B87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94">
              <w:rPr>
                <w:rFonts w:ascii="Times New Roman" w:hAnsi="Times New Roman" w:cs="Times New Roman"/>
                <w:sz w:val="24"/>
                <w:szCs w:val="24"/>
              </w:rPr>
              <w:t>Игры В. В. Воскобовича</w:t>
            </w:r>
          </w:p>
        </w:tc>
        <w:tc>
          <w:tcPr>
            <w:tcW w:w="4786" w:type="dxa"/>
          </w:tcPr>
          <w:p w:rsidR="00467C94" w:rsidRPr="00467C94" w:rsidRDefault="00467C94" w:rsidP="00B87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94">
              <w:rPr>
                <w:rFonts w:ascii="Times New Roman" w:hAnsi="Times New Roman" w:cs="Times New Roman"/>
                <w:sz w:val="24"/>
                <w:szCs w:val="24"/>
              </w:rPr>
              <w:t>Набор для мелкой моторики (горох, фасоль и т.д.)</w:t>
            </w:r>
          </w:p>
        </w:tc>
      </w:tr>
    </w:tbl>
    <w:p w:rsidR="00467C94" w:rsidRPr="00BB30E7" w:rsidRDefault="00467C94" w:rsidP="00467C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C94" w:rsidRPr="00BB30E7" w:rsidRDefault="00467C94" w:rsidP="00467C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0E7">
        <w:rPr>
          <w:rFonts w:ascii="Times New Roman" w:hAnsi="Times New Roman" w:cs="Times New Roman"/>
          <w:b/>
          <w:sz w:val="24"/>
          <w:szCs w:val="24"/>
        </w:rPr>
        <w:t>4.Система педагогической диагностики (мониторинга) достижений детьми планируемых результатов освоения Программы</w:t>
      </w:r>
    </w:p>
    <w:p w:rsidR="00467C94" w:rsidRPr="00BB30E7" w:rsidRDefault="00467C94" w:rsidP="00467C94">
      <w:pPr>
        <w:jc w:val="both"/>
        <w:rPr>
          <w:rFonts w:ascii="Times New Roman" w:hAnsi="Times New Roman" w:cs="Times New Roman"/>
          <w:sz w:val="24"/>
          <w:szCs w:val="24"/>
        </w:rPr>
      </w:pPr>
      <w:r w:rsidRPr="00BB30E7">
        <w:rPr>
          <w:rFonts w:ascii="Times New Roman" w:hAnsi="Times New Roman" w:cs="Times New Roman"/>
          <w:sz w:val="24"/>
          <w:szCs w:val="24"/>
        </w:rPr>
        <w:t xml:space="preserve">При реализации Программы проводится оценка индивидуального развития детей. Такая оценка производится педагогическим работником </w:t>
      </w:r>
      <w:proofErr w:type="gramStart"/>
      <w:r w:rsidRPr="00BB30E7">
        <w:rPr>
          <w:rFonts w:ascii="Times New Roman" w:hAnsi="Times New Roman" w:cs="Times New Roman"/>
          <w:sz w:val="24"/>
          <w:szCs w:val="24"/>
        </w:rPr>
        <w:t>в рамках педагогической диагностики в целях отслеживания эффективности о Педагогическая диагностика достижений ребенка в рамках освоения Программы направлена на изучение</w:t>
      </w:r>
      <w:proofErr w:type="gramEnd"/>
      <w:r w:rsidRPr="00BB30E7">
        <w:rPr>
          <w:rFonts w:ascii="Times New Roman" w:hAnsi="Times New Roman" w:cs="Times New Roman"/>
          <w:sz w:val="24"/>
          <w:szCs w:val="24"/>
        </w:rPr>
        <w:t>:</w:t>
      </w:r>
    </w:p>
    <w:p w:rsidR="00467C94" w:rsidRPr="00BB30E7" w:rsidRDefault="00467C94" w:rsidP="00467C94">
      <w:pPr>
        <w:jc w:val="both"/>
        <w:rPr>
          <w:rFonts w:ascii="Times New Roman" w:hAnsi="Times New Roman" w:cs="Times New Roman"/>
          <w:sz w:val="24"/>
          <w:szCs w:val="24"/>
        </w:rPr>
      </w:pPr>
      <w:r w:rsidRPr="00BB30E7">
        <w:rPr>
          <w:rFonts w:ascii="Times New Roman" w:hAnsi="Times New Roman" w:cs="Times New Roman"/>
          <w:sz w:val="24"/>
          <w:szCs w:val="24"/>
        </w:rPr>
        <w:t>- знаний воспитанников (знание и название основных цветов цветового спектра, величин, знание грамматических норм в соответствии с возрастом, знания об окружающей действительности);</w:t>
      </w:r>
    </w:p>
    <w:p w:rsidR="00467C94" w:rsidRPr="00BB30E7" w:rsidRDefault="00467C94" w:rsidP="00467C94">
      <w:pPr>
        <w:jc w:val="both"/>
        <w:rPr>
          <w:rFonts w:ascii="Times New Roman" w:hAnsi="Times New Roman" w:cs="Times New Roman"/>
          <w:sz w:val="24"/>
          <w:szCs w:val="24"/>
        </w:rPr>
      </w:pPr>
      <w:r w:rsidRPr="00BB30E7">
        <w:rPr>
          <w:rFonts w:ascii="Times New Roman" w:hAnsi="Times New Roman" w:cs="Times New Roman"/>
          <w:sz w:val="24"/>
          <w:szCs w:val="24"/>
        </w:rPr>
        <w:t xml:space="preserve"> - умений воспитанников (умение самостоятельно находить решение поставленных задач, выделять свойства объекта из группы по определенному признаку и соединять различные элементы в единое целое, преобразовывать свойства знакомого предмета в новую ситуацию).</w:t>
      </w:r>
    </w:p>
    <w:p w:rsidR="00467C94" w:rsidRPr="00BB30E7" w:rsidRDefault="00467C94" w:rsidP="00467C94">
      <w:pPr>
        <w:jc w:val="both"/>
        <w:rPr>
          <w:rFonts w:ascii="Times New Roman" w:hAnsi="Times New Roman" w:cs="Times New Roman"/>
          <w:sz w:val="24"/>
          <w:szCs w:val="24"/>
        </w:rPr>
      </w:pPr>
      <w:r w:rsidRPr="00BB30E7">
        <w:rPr>
          <w:rFonts w:ascii="Times New Roman" w:hAnsi="Times New Roman" w:cs="Times New Roman"/>
          <w:b/>
          <w:sz w:val="24"/>
          <w:szCs w:val="24"/>
        </w:rPr>
        <w:t>Принципы педагогической диагностики</w:t>
      </w:r>
    </w:p>
    <w:p w:rsidR="00467C94" w:rsidRPr="00BB30E7" w:rsidRDefault="00467C94" w:rsidP="00467C94">
      <w:pPr>
        <w:jc w:val="both"/>
        <w:rPr>
          <w:rFonts w:ascii="Times New Roman" w:hAnsi="Times New Roman" w:cs="Times New Roman"/>
          <w:sz w:val="24"/>
          <w:szCs w:val="24"/>
        </w:rPr>
      </w:pPr>
      <w:r w:rsidRPr="00BB30E7">
        <w:rPr>
          <w:rFonts w:ascii="Times New Roman" w:hAnsi="Times New Roman" w:cs="Times New Roman"/>
          <w:b/>
          <w:i/>
          <w:sz w:val="24"/>
          <w:szCs w:val="24"/>
        </w:rPr>
        <w:t>Принцип объективности</w:t>
      </w:r>
      <w:r w:rsidRPr="00BB30E7">
        <w:rPr>
          <w:rFonts w:ascii="Times New Roman" w:hAnsi="Times New Roman" w:cs="Times New Roman"/>
          <w:sz w:val="24"/>
          <w:szCs w:val="24"/>
        </w:rPr>
        <w:t xml:space="preserve"> означает стремление к максимальной объективности в процедурах и результатах диагностики, избегание в оформлении диагностических данных субъективных оценочных суждений, предвзятого отношения к </w:t>
      </w:r>
      <w:proofErr w:type="gramStart"/>
      <w:r w:rsidRPr="00BB30E7">
        <w:rPr>
          <w:rFonts w:ascii="Times New Roman" w:hAnsi="Times New Roman" w:cs="Times New Roman"/>
          <w:sz w:val="24"/>
          <w:szCs w:val="24"/>
        </w:rPr>
        <w:t>диагностируемому</w:t>
      </w:r>
      <w:proofErr w:type="gramEnd"/>
      <w:r w:rsidRPr="00BB30E7">
        <w:rPr>
          <w:rFonts w:ascii="Times New Roman" w:hAnsi="Times New Roman" w:cs="Times New Roman"/>
          <w:sz w:val="24"/>
          <w:szCs w:val="24"/>
        </w:rPr>
        <w:t>.</w:t>
      </w:r>
    </w:p>
    <w:p w:rsidR="00E51572" w:rsidRDefault="00467C94" w:rsidP="00467C94">
      <w:pPr>
        <w:jc w:val="both"/>
        <w:rPr>
          <w:rFonts w:ascii="Times New Roman" w:hAnsi="Times New Roman" w:cs="Times New Roman"/>
          <w:sz w:val="24"/>
          <w:szCs w:val="24"/>
        </w:rPr>
      </w:pPr>
      <w:r w:rsidRPr="00BB30E7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Принцип целостного</w:t>
      </w:r>
      <w:r w:rsidRPr="00BB30E7">
        <w:rPr>
          <w:rFonts w:ascii="Times New Roman" w:hAnsi="Times New Roman" w:cs="Times New Roman"/>
          <w:sz w:val="24"/>
          <w:szCs w:val="24"/>
        </w:rPr>
        <w:t xml:space="preserve"> изучения педагогического процесса предполагает (для того чтобы оценить общий уровень развития ребенка, необходимо иметь информацию о различных аспектах его развития</w:t>
      </w:r>
      <w:proofErr w:type="gramStart"/>
      <w:r w:rsidRPr="00BB30E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B30E7">
        <w:rPr>
          <w:rFonts w:ascii="Times New Roman" w:hAnsi="Times New Roman" w:cs="Times New Roman"/>
          <w:sz w:val="24"/>
          <w:szCs w:val="24"/>
        </w:rPr>
        <w:t xml:space="preserve">ажно помнить, что развитие ребенка представляет собой целостный процесс, и что направление развития в каждой из сфер не может рассматриваться изолированно. </w:t>
      </w:r>
      <w:proofErr w:type="gramStart"/>
      <w:r w:rsidRPr="00BB30E7">
        <w:rPr>
          <w:rFonts w:ascii="Times New Roman" w:hAnsi="Times New Roman" w:cs="Times New Roman"/>
          <w:sz w:val="24"/>
          <w:szCs w:val="24"/>
        </w:rPr>
        <w:t>Различные сферы развития личности связаны между собой и оказывают взаимное влияние друг на друга).</w:t>
      </w:r>
      <w:proofErr w:type="gramEnd"/>
    </w:p>
    <w:p w:rsidR="00467C94" w:rsidRPr="00BB30E7" w:rsidRDefault="00467C94" w:rsidP="00467C94">
      <w:pPr>
        <w:jc w:val="both"/>
        <w:rPr>
          <w:rFonts w:ascii="Times New Roman" w:hAnsi="Times New Roman" w:cs="Times New Roman"/>
          <w:sz w:val="24"/>
          <w:szCs w:val="24"/>
        </w:rPr>
      </w:pPr>
      <w:r w:rsidRPr="00BB30E7">
        <w:rPr>
          <w:rFonts w:ascii="Times New Roman" w:hAnsi="Times New Roman" w:cs="Times New Roman"/>
          <w:b/>
          <w:i/>
          <w:sz w:val="24"/>
          <w:szCs w:val="24"/>
        </w:rPr>
        <w:t xml:space="preserve">Принцип </w:t>
      </w:r>
      <w:proofErr w:type="spellStart"/>
      <w:r w:rsidRPr="00BB30E7">
        <w:rPr>
          <w:rFonts w:ascii="Times New Roman" w:hAnsi="Times New Roman" w:cs="Times New Roman"/>
          <w:b/>
          <w:i/>
          <w:sz w:val="24"/>
          <w:szCs w:val="24"/>
        </w:rPr>
        <w:t>процессуальности</w:t>
      </w:r>
      <w:proofErr w:type="spellEnd"/>
      <w:r w:rsidRPr="00BB30E7">
        <w:rPr>
          <w:rFonts w:ascii="Times New Roman" w:hAnsi="Times New Roman" w:cs="Times New Roman"/>
          <w:sz w:val="24"/>
          <w:szCs w:val="24"/>
        </w:rPr>
        <w:t xml:space="preserve"> предполагает изучение явления в изменении, развитии. </w:t>
      </w:r>
    </w:p>
    <w:p w:rsidR="00467C94" w:rsidRPr="00BB30E7" w:rsidRDefault="00467C94" w:rsidP="00467C94">
      <w:pPr>
        <w:jc w:val="both"/>
        <w:rPr>
          <w:rFonts w:ascii="Times New Roman" w:hAnsi="Times New Roman" w:cs="Times New Roman"/>
          <w:sz w:val="24"/>
          <w:szCs w:val="24"/>
        </w:rPr>
      </w:pPr>
      <w:r w:rsidRPr="00BB30E7">
        <w:rPr>
          <w:rFonts w:ascii="Times New Roman" w:hAnsi="Times New Roman" w:cs="Times New Roman"/>
          <w:b/>
          <w:i/>
          <w:sz w:val="24"/>
          <w:szCs w:val="24"/>
        </w:rPr>
        <w:t>Принцип компетентности</w:t>
      </w:r>
      <w:r w:rsidRPr="00BB30E7">
        <w:rPr>
          <w:rFonts w:ascii="Times New Roman" w:hAnsi="Times New Roman" w:cs="Times New Roman"/>
          <w:sz w:val="24"/>
          <w:szCs w:val="24"/>
        </w:rPr>
        <w:t xml:space="preserve"> означает принятие педагогом решений только по тем вопросам, по которым он имеет специальную подготовку; запрет в процессе и по результатам диагностики на какие-либо действия, которые могут нанести ущерб испытуемому. </w:t>
      </w:r>
    </w:p>
    <w:p w:rsidR="00467C94" w:rsidRPr="00BB30E7" w:rsidRDefault="00467C94" w:rsidP="00467C94">
      <w:pPr>
        <w:jc w:val="both"/>
        <w:rPr>
          <w:rFonts w:ascii="Times New Roman" w:hAnsi="Times New Roman" w:cs="Times New Roman"/>
          <w:sz w:val="24"/>
          <w:szCs w:val="24"/>
        </w:rPr>
      </w:pPr>
      <w:r w:rsidRPr="00BB30E7">
        <w:rPr>
          <w:rFonts w:ascii="Times New Roman" w:hAnsi="Times New Roman" w:cs="Times New Roman"/>
          <w:b/>
          <w:i/>
          <w:sz w:val="24"/>
          <w:szCs w:val="24"/>
        </w:rPr>
        <w:t>Принцип персонализации</w:t>
      </w:r>
      <w:r w:rsidRPr="00BB30E7">
        <w:rPr>
          <w:rFonts w:ascii="Times New Roman" w:hAnsi="Times New Roman" w:cs="Times New Roman"/>
          <w:sz w:val="24"/>
          <w:szCs w:val="24"/>
        </w:rPr>
        <w:t xml:space="preserve"> требует от педагога в диагностической деятельности обнаруживать не только индивидуальные проявления общих закономерностей, но также индивидуальные пути развития, а отклонения от нормы не оценивать как негативные без анализа динамических тенденций становления. </w:t>
      </w:r>
    </w:p>
    <w:p w:rsidR="00467C94" w:rsidRPr="00BB30E7" w:rsidRDefault="00467C94" w:rsidP="00467C9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0E7">
        <w:rPr>
          <w:rFonts w:ascii="Times New Roman" w:hAnsi="Times New Roman" w:cs="Times New Roman"/>
          <w:b/>
          <w:i/>
          <w:sz w:val="24"/>
          <w:szCs w:val="24"/>
        </w:rPr>
        <w:t xml:space="preserve">Методы проведения педагогической диагностики </w:t>
      </w:r>
    </w:p>
    <w:p w:rsidR="00467C94" w:rsidRPr="00BB30E7" w:rsidRDefault="00467C94" w:rsidP="00467C94">
      <w:pPr>
        <w:jc w:val="both"/>
        <w:rPr>
          <w:rFonts w:ascii="Times New Roman" w:hAnsi="Times New Roman" w:cs="Times New Roman"/>
          <w:sz w:val="24"/>
          <w:szCs w:val="24"/>
        </w:rPr>
      </w:pPr>
      <w:r w:rsidRPr="00BB30E7">
        <w:rPr>
          <w:rFonts w:ascii="Times New Roman" w:hAnsi="Times New Roman" w:cs="Times New Roman"/>
          <w:b/>
          <w:i/>
          <w:sz w:val="24"/>
          <w:szCs w:val="24"/>
        </w:rPr>
        <w:t>Формализованные методы:</w:t>
      </w:r>
      <w:r w:rsidRPr="00BB30E7">
        <w:rPr>
          <w:rFonts w:ascii="Times New Roman" w:hAnsi="Times New Roman" w:cs="Times New Roman"/>
          <w:sz w:val="24"/>
          <w:szCs w:val="24"/>
        </w:rPr>
        <w:t xml:space="preserve"> диагностическое задание, диагностическая ситуация.</w:t>
      </w:r>
    </w:p>
    <w:p w:rsidR="00BB30E7" w:rsidRDefault="00467C94" w:rsidP="00467C94">
      <w:pPr>
        <w:jc w:val="both"/>
        <w:rPr>
          <w:rFonts w:ascii="Times New Roman" w:hAnsi="Times New Roman" w:cs="Times New Roman"/>
          <w:sz w:val="24"/>
          <w:szCs w:val="24"/>
        </w:rPr>
      </w:pPr>
      <w:r w:rsidRPr="00BB30E7">
        <w:rPr>
          <w:rFonts w:ascii="Times New Roman" w:hAnsi="Times New Roman" w:cs="Times New Roman"/>
          <w:b/>
          <w:i/>
          <w:sz w:val="24"/>
          <w:szCs w:val="24"/>
        </w:rPr>
        <w:t>Малоформализованные методы:</w:t>
      </w:r>
      <w:r w:rsidRPr="00BB30E7">
        <w:rPr>
          <w:rFonts w:ascii="Times New Roman" w:hAnsi="Times New Roman" w:cs="Times New Roman"/>
          <w:sz w:val="24"/>
          <w:szCs w:val="24"/>
        </w:rPr>
        <w:t xml:space="preserve"> наблюдение, беседа, анализ продуктов детской деятельности.</w:t>
      </w:r>
    </w:p>
    <w:p w:rsidR="00467C94" w:rsidRPr="00BB30E7" w:rsidRDefault="00467C94" w:rsidP="00467C94">
      <w:pPr>
        <w:jc w:val="both"/>
        <w:rPr>
          <w:rFonts w:ascii="Times New Roman" w:hAnsi="Times New Roman" w:cs="Times New Roman"/>
          <w:sz w:val="24"/>
          <w:szCs w:val="24"/>
        </w:rPr>
      </w:pPr>
      <w:r w:rsidRPr="00BB30E7">
        <w:rPr>
          <w:rFonts w:ascii="Times New Roman" w:hAnsi="Times New Roman" w:cs="Times New Roman"/>
          <w:b/>
          <w:sz w:val="24"/>
          <w:szCs w:val="24"/>
        </w:rPr>
        <w:t>Педагогическая диагностика проводится два раза в год</w:t>
      </w:r>
      <w:r w:rsidRPr="00BB30E7">
        <w:rPr>
          <w:rFonts w:ascii="Times New Roman" w:hAnsi="Times New Roman" w:cs="Times New Roman"/>
          <w:sz w:val="24"/>
          <w:szCs w:val="24"/>
        </w:rPr>
        <w:t xml:space="preserve"> (в сентябре и мае). В проведении диагностики участвуют педагоги. </w:t>
      </w:r>
    </w:p>
    <w:p w:rsidR="00467C94" w:rsidRPr="00BB30E7" w:rsidRDefault="00467C94" w:rsidP="00467C94">
      <w:pPr>
        <w:jc w:val="both"/>
        <w:rPr>
          <w:rFonts w:ascii="Times New Roman" w:hAnsi="Times New Roman" w:cs="Times New Roman"/>
          <w:sz w:val="24"/>
          <w:szCs w:val="24"/>
        </w:rPr>
      </w:pPr>
      <w:r w:rsidRPr="00BB30E7">
        <w:rPr>
          <w:rFonts w:ascii="Times New Roman" w:hAnsi="Times New Roman" w:cs="Times New Roman"/>
          <w:sz w:val="24"/>
          <w:szCs w:val="24"/>
        </w:rPr>
        <w:t>Оценка педагогического процесса связана с уровнем овладения каждым ребенком необходимыми навыками и умениями по заданным критериям:</w:t>
      </w:r>
    </w:p>
    <w:p w:rsidR="00467C94" w:rsidRPr="00BB30E7" w:rsidRDefault="00467C94" w:rsidP="00467C94">
      <w:pPr>
        <w:jc w:val="both"/>
        <w:rPr>
          <w:rFonts w:ascii="Times New Roman" w:hAnsi="Times New Roman" w:cs="Times New Roman"/>
          <w:sz w:val="24"/>
          <w:szCs w:val="24"/>
        </w:rPr>
      </w:pPr>
      <w:r w:rsidRPr="00BB30E7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BB30E7">
        <w:rPr>
          <w:rFonts w:ascii="Times New Roman" w:hAnsi="Times New Roman" w:cs="Times New Roman"/>
          <w:sz w:val="24"/>
          <w:szCs w:val="24"/>
        </w:rPr>
        <w:t xml:space="preserve"> – ребёнок не может выполнить все параметры оценки;</w:t>
      </w:r>
    </w:p>
    <w:p w:rsidR="00BB30E7" w:rsidRDefault="00467C94" w:rsidP="00467C94">
      <w:pPr>
        <w:jc w:val="both"/>
        <w:rPr>
          <w:rFonts w:ascii="Times New Roman" w:hAnsi="Times New Roman" w:cs="Times New Roman"/>
          <w:sz w:val="24"/>
          <w:szCs w:val="24"/>
        </w:rPr>
      </w:pPr>
      <w:r w:rsidRPr="00BB30E7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BB30E7">
        <w:rPr>
          <w:rFonts w:ascii="Times New Roman" w:hAnsi="Times New Roman" w:cs="Times New Roman"/>
          <w:sz w:val="24"/>
          <w:szCs w:val="24"/>
        </w:rPr>
        <w:t xml:space="preserve"> – ребенок с помощью взрослого выполняет некоторые параметры оценки; </w:t>
      </w:r>
    </w:p>
    <w:p w:rsidR="00467C94" w:rsidRPr="00BB30E7" w:rsidRDefault="00467C94" w:rsidP="00467C94">
      <w:pPr>
        <w:jc w:val="both"/>
        <w:rPr>
          <w:rFonts w:ascii="Times New Roman" w:hAnsi="Times New Roman" w:cs="Times New Roman"/>
          <w:sz w:val="24"/>
          <w:szCs w:val="24"/>
        </w:rPr>
      </w:pPr>
      <w:r w:rsidRPr="00BB30E7">
        <w:rPr>
          <w:rFonts w:ascii="Times New Roman" w:hAnsi="Times New Roman" w:cs="Times New Roman"/>
          <w:b/>
          <w:sz w:val="24"/>
          <w:szCs w:val="24"/>
        </w:rPr>
        <w:t>высокий уровен</w:t>
      </w:r>
      <w:proofErr w:type="gramStart"/>
      <w:r w:rsidRPr="00BB30E7">
        <w:rPr>
          <w:rFonts w:ascii="Times New Roman" w:hAnsi="Times New Roman" w:cs="Times New Roman"/>
          <w:b/>
          <w:sz w:val="24"/>
          <w:szCs w:val="24"/>
        </w:rPr>
        <w:t>ь</w:t>
      </w:r>
      <w:r w:rsidRPr="00BB30E7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BB30E7">
        <w:rPr>
          <w:rFonts w:ascii="Times New Roman" w:hAnsi="Times New Roman" w:cs="Times New Roman"/>
          <w:sz w:val="24"/>
          <w:szCs w:val="24"/>
        </w:rPr>
        <w:t xml:space="preserve"> ребенок выполняет самостоятельно и с частичной помощью взрослого все параметры оценки. </w:t>
      </w:r>
    </w:p>
    <w:p w:rsidR="00467C94" w:rsidRPr="00BB30E7" w:rsidRDefault="00467C94" w:rsidP="00467C94">
      <w:pPr>
        <w:jc w:val="both"/>
        <w:rPr>
          <w:rFonts w:ascii="Times New Roman" w:hAnsi="Times New Roman" w:cs="Times New Roman"/>
          <w:sz w:val="24"/>
          <w:szCs w:val="24"/>
        </w:rPr>
      </w:pPr>
      <w:r w:rsidRPr="00BB30E7">
        <w:rPr>
          <w:rFonts w:ascii="Times New Roman" w:hAnsi="Times New Roman" w:cs="Times New Roman"/>
          <w:b/>
          <w:sz w:val="24"/>
          <w:szCs w:val="24"/>
        </w:rPr>
        <w:t>Протоколпедагогической диагностики</w:t>
      </w:r>
      <w:r w:rsidRPr="00BB30E7">
        <w:rPr>
          <w:rFonts w:ascii="Times New Roman" w:hAnsi="Times New Roman" w:cs="Times New Roman"/>
          <w:sz w:val="24"/>
          <w:szCs w:val="24"/>
        </w:rPr>
        <w:t xml:space="preserve"> заполняются дважды в год (в сентябре и мае).</w:t>
      </w:r>
    </w:p>
    <w:p w:rsidR="00EF55A4" w:rsidRDefault="00EF55A4" w:rsidP="00467C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0E7" w:rsidRPr="00BB30E7" w:rsidRDefault="00BB30E7" w:rsidP="00467C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0E7">
        <w:rPr>
          <w:rFonts w:ascii="Times New Roman" w:hAnsi="Times New Roman" w:cs="Times New Roman"/>
          <w:b/>
          <w:sz w:val="24"/>
          <w:szCs w:val="24"/>
        </w:rPr>
        <w:t>Оценочные материалы: инструментарий педагогической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2021"/>
        <w:gridCol w:w="4360"/>
      </w:tblGrid>
      <w:tr w:rsidR="00BB30E7" w:rsidRPr="00BB30E7" w:rsidTr="00BB30E7">
        <w:tc>
          <w:tcPr>
            <w:tcW w:w="3190" w:type="dxa"/>
          </w:tcPr>
          <w:p w:rsidR="00BB30E7" w:rsidRPr="00BB30E7" w:rsidRDefault="00BB30E7" w:rsidP="00467C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0E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021" w:type="dxa"/>
          </w:tcPr>
          <w:p w:rsidR="00BB30E7" w:rsidRPr="00BB30E7" w:rsidRDefault="00BB30E7" w:rsidP="00467C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0E7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исследования</w:t>
            </w:r>
          </w:p>
        </w:tc>
        <w:tc>
          <w:tcPr>
            <w:tcW w:w="4360" w:type="dxa"/>
          </w:tcPr>
          <w:p w:rsidR="00BB30E7" w:rsidRPr="00BB30E7" w:rsidRDefault="00BB30E7" w:rsidP="00467C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0E7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BB30E7" w:rsidRPr="00BB30E7" w:rsidTr="00BB30E7">
        <w:tc>
          <w:tcPr>
            <w:tcW w:w="3190" w:type="dxa"/>
          </w:tcPr>
          <w:p w:rsidR="00BB30E7" w:rsidRPr="00BB30E7" w:rsidRDefault="00BB30E7" w:rsidP="00BB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математических представлений: </w:t>
            </w:r>
          </w:p>
          <w:p w:rsidR="00BB30E7" w:rsidRPr="00BB30E7" w:rsidRDefault="00BB30E7" w:rsidP="00BB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- восприятие цвета; </w:t>
            </w:r>
          </w:p>
          <w:p w:rsidR="00BB30E7" w:rsidRPr="00BB30E7" w:rsidRDefault="00BB30E7" w:rsidP="00BB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восприятие величины; </w:t>
            </w:r>
          </w:p>
          <w:p w:rsidR="00BB30E7" w:rsidRPr="00BB30E7" w:rsidRDefault="00BB30E7" w:rsidP="00BB3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>-наглядно-действенного мышления</w:t>
            </w:r>
          </w:p>
        </w:tc>
        <w:tc>
          <w:tcPr>
            <w:tcW w:w="2021" w:type="dxa"/>
          </w:tcPr>
          <w:p w:rsidR="00BB30E7" w:rsidRPr="00BB30E7" w:rsidRDefault="00BB30E7" w:rsidP="00BB3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Диагностическое задание</w:t>
            </w:r>
          </w:p>
        </w:tc>
        <w:tc>
          <w:tcPr>
            <w:tcW w:w="4360" w:type="dxa"/>
          </w:tcPr>
          <w:p w:rsidR="00BB30E7" w:rsidRPr="00BB30E7" w:rsidRDefault="00BB30E7" w:rsidP="00BB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1.«Цветные коврики» Ребёнку предлагают поочерё</w:t>
            </w: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дно выбрать карточки-коврики называемых цветов </w:t>
            </w:r>
            <w:r w:rsidRPr="00BB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(основных). Затем взрослый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поочерё</w:t>
            </w: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дно показывает карточки и предлагает назвать их цвет. 2.«Пирамидка». Посмотри, какая ровная пирамидка». Затем образец </w:t>
            </w:r>
            <w:proofErr w:type="gramStart"/>
            <w:r w:rsidRPr="00BB30E7">
              <w:rPr>
                <w:rFonts w:ascii="Times New Roman" w:hAnsi="Times New Roman" w:cs="Times New Roman"/>
                <w:sz w:val="24"/>
                <w:szCs w:val="24"/>
              </w:rPr>
              <w:t>разбирают</w:t>
            </w:r>
            <w:proofErr w:type="gramEnd"/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выкладывают перед ребё</w:t>
            </w: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>нком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выкладывают перед ребё</w:t>
            </w: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>нком в беспорядке. Экспериментатор просит: «</w:t>
            </w:r>
            <w:proofErr w:type="gramStart"/>
            <w:r w:rsidRPr="00BB30E7">
              <w:rPr>
                <w:rFonts w:ascii="Times New Roman" w:hAnsi="Times New Roman" w:cs="Times New Roman"/>
                <w:sz w:val="24"/>
                <w:szCs w:val="24"/>
              </w:rPr>
              <w:t>Собери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пирамидку как было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 Если ребё</w:t>
            </w: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>нок затрудняется, то взрослый показывает ему на первых двух элементах, как надо выполнять задание.</w:t>
            </w:r>
          </w:p>
          <w:p w:rsidR="00BB30E7" w:rsidRPr="00BB30E7" w:rsidRDefault="00BB30E7" w:rsidP="00BB3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>3.«Разрезные картинки» «Как ты думаешь, что нарисовано на этой картинке? Что получится, когд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ты сложишь части вместе?» Ребё</w:t>
            </w: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нок должен назвать, что изображено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разрезной картинке. Если ребё</w:t>
            </w: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>нок не называет, взрослый предлагает: «Сложи части и посмотрим, что нарисовано на картинке».</w:t>
            </w:r>
          </w:p>
        </w:tc>
      </w:tr>
      <w:tr w:rsidR="00BB30E7" w:rsidRPr="00BB30E7" w:rsidTr="00BB30E7">
        <w:tc>
          <w:tcPr>
            <w:tcW w:w="3190" w:type="dxa"/>
          </w:tcPr>
          <w:p w:rsidR="00BB30E7" w:rsidRPr="00BB30E7" w:rsidRDefault="00BB30E7" w:rsidP="00BB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речи: </w:t>
            </w:r>
          </w:p>
          <w:p w:rsidR="00BB30E7" w:rsidRPr="00BB30E7" w:rsidRDefault="00BB30E7" w:rsidP="00BB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  <w:p w:rsidR="00BB30E7" w:rsidRPr="00BB30E7" w:rsidRDefault="00BB30E7" w:rsidP="00BB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 -Употребление существительных в единственном и множественном числе; </w:t>
            </w:r>
          </w:p>
          <w:p w:rsidR="00BB30E7" w:rsidRPr="00BB30E7" w:rsidRDefault="00BB30E7" w:rsidP="00BB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-Употребление предложно- падежных конструкций; </w:t>
            </w:r>
          </w:p>
          <w:p w:rsidR="00BB30E7" w:rsidRPr="00BB30E7" w:rsidRDefault="00BB30E7" w:rsidP="00BB3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0E7" w:rsidRPr="00BB30E7" w:rsidRDefault="00BB30E7" w:rsidP="00BB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</w:p>
          <w:p w:rsidR="00BB30E7" w:rsidRPr="00BB30E7" w:rsidRDefault="00BB30E7" w:rsidP="00BB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- глагольный словарь; </w:t>
            </w:r>
          </w:p>
          <w:p w:rsidR="00BB30E7" w:rsidRPr="00BB30E7" w:rsidRDefault="00BB30E7" w:rsidP="00BB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-понимание обобщающих слов; </w:t>
            </w:r>
          </w:p>
          <w:p w:rsidR="00BB30E7" w:rsidRPr="00BB30E7" w:rsidRDefault="00BB30E7" w:rsidP="00BB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>-существительных;</w:t>
            </w:r>
          </w:p>
          <w:p w:rsidR="00BB30E7" w:rsidRPr="00BB30E7" w:rsidRDefault="00BB30E7" w:rsidP="00BB3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>- Связная речь</w:t>
            </w:r>
          </w:p>
        </w:tc>
        <w:tc>
          <w:tcPr>
            <w:tcW w:w="2021" w:type="dxa"/>
          </w:tcPr>
          <w:p w:rsidR="00BB30E7" w:rsidRPr="00BB30E7" w:rsidRDefault="00BB30E7" w:rsidP="00BB3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>Диагностическое задание</w:t>
            </w:r>
          </w:p>
        </w:tc>
        <w:tc>
          <w:tcPr>
            <w:tcW w:w="4360" w:type="dxa"/>
          </w:tcPr>
          <w:p w:rsidR="0093385E" w:rsidRDefault="00BB30E7" w:rsidP="00BB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1.Посмотри на картинки и назови их (мяч - мячи, кукла </w:t>
            </w:r>
            <w:proofErr w:type="gramStart"/>
            <w:r w:rsidRPr="00BB30E7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уклы, стол -столы, глаз -глаза). </w:t>
            </w:r>
          </w:p>
          <w:p w:rsidR="0093385E" w:rsidRDefault="00BB30E7" w:rsidP="00BB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2.Посмотри на игрушки. Скажите, где сидит кошка (на стуле, под стулом, в коробке, за домом). </w:t>
            </w:r>
          </w:p>
          <w:p w:rsidR="0093385E" w:rsidRDefault="00BB30E7" w:rsidP="00BB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3.Посмотри на картинки и скажи, кто что делает? (кушает, играет, бегает, спит, моет); </w:t>
            </w:r>
          </w:p>
          <w:p w:rsidR="00BB30E7" w:rsidRPr="00BB30E7" w:rsidRDefault="00BB30E7" w:rsidP="00BB3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1.Посмотри на картинки. </w:t>
            </w:r>
            <w:proofErr w:type="gramStart"/>
            <w:r w:rsidRPr="00BB30E7">
              <w:rPr>
                <w:rFonts w:ascii="Times New Roman" w:hAnsi="Times New Roman" w:cs="Times New Roman"/>
                <w:sz w:val="24"/>
                <w:szCs w:val="24"/>
              </w:rPr>
              <w:t>Покажи, где: (дикие животные, мебель, обувь); 2.Д/игра «Назови профессию».</w:t>
            </w:r>
            <w:proofErr w:type="gramEnd"/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 на картинки. </w:t>
            </w:r>
            <w:proofErr w:type="gramStart"/>
            <w:r w:rsidRPr="00BB30E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proofErr w:type="gramEnd"/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 каких профессий ты видишь? (врач, парикмахер, продавец и т.д.): 3.Рассказывание знакомой сказки с использованием иллюстраций. Посмотри на картинки. Расскажи сказку.</w:t>
            </w:r>
          </w:p>
        </w:tc>
      </w:tr>
      <w:tr w:rsidR="00BB30E7" w:rsidRPr="00BB30E7" w:rsidTr="00BB30E7">
        <w:tc>
          <w:tcPr>
            <w:tcW w:w="3190" w:type="dxa"/>
          </w:tcPr>
          <w:p w:rsidR="0093385E" w:rsidRDefault="00BB30E7" w:rsidP="00BB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 пальцев рук: </w:t>
            </w:r>
          </w:p>
          <w:p w:rsidR="00BB30E7" w:rsidRPr="00BB30E7" w:rsidRDefault="00BB30E7" w:rsidP="00BB3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>Исследование кинетической основы движений</w:t>
            </w:r>
          </w:p>
        </w:tc>
        <w:tc>
          <w:tcPr>
            <w:tcW w:w="2021" w:type="dxa"/>
          </w:tcPr>
          <w:p w:rsidR="00BB30E7" w:rsidRPr="00BB30E7" w:rsidRDefault="00BB30E7" w:rsidP="00BB3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>Тест Н. И. Озерецкого Исследование кинетической основы движений руки</w:t>
            </w:r>
          </w:p>
        </w:tc>
        <w:tc>
          <w:tcPr>
            <w:tcW w:w="4360" w:type="dxa"/>
          </w:tcPr>
          <w:p w:rsidR="0093385E" w:rsidRDefault="00BB30E7" w:rsidP="00BB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5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 данной методики – исследовать кинетическую основу движений руки. </w:t>
            </w:r>
            <w:r w:rsidRPr="0093385E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Инструкция:</w:t>
            </w: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 «Посмотри внимательно на то, что я сейчас сделаю, и повтори точно так же». </w:t>
            </w:r>
          </w:p>
          <w:p w:rsidR="0093385E" w:rsidRDefault="00BB30E7" w:rsidP="00BB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5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</w:t>
            </w: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демонстрирует ребенку трижды подряд последовательность трех движений руки: ударить кулаком по столу,поставить ладонь ребром, хлопнуть ладонью по столу. Ребенок, </w:t>
            </w:r>
            <w:r w:rsidRPr="00BB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 же как педагог, должен трижды без ошибок воспроизвести эту последовательность. </w:t>
            </w:r>
            <w:r w:rsidRPr="0093385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оценок:</w:t>
            </w:r>
          </w:p>
          <w:p w:rsidR="00BB30E7" w:rsidRPr="00BB30E7" w:rsidRDefault="00BB30E7" w:rsidP="00BB3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85E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 – правильное воспроизведении с одно</w:t>
            </w:r>
            <w:proofErr w:type="gramStart"/>
            <w:r w:rsidRPr="00BB30E7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 двух попыток после первой демонстрации; </w:t>
            </w:r>
            <w:r w:rsidRPr="0093385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 – правильное воспроизведение после двух демонстраций или после трех демонстраций с первой попытки; </w:t>
            </w:r>
            <w:r w:rsidRPr="0093385E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 – правильное воспроизведение после четырех и пяти демонстраций или после трех демонстраций со второй и более попыток</w:t>
            </w:r>
          </w:p>
        </w:tc>
      </w:tr>
      <w:tr w:rsidR="00BB30E7" w:rsidRPr="00BB30E7" w:rsidTr="00BB30E7">
        <w:tc>
          <w:tcPr>
            <w:tcW w:w="3190" w:type="dxa"/>
          </w:tcPr>
          <w:p w:rsidR="00BB30E7" w:rsidRPr="00BB30E7" w:rsidRDefault="00BB30E7" w:rsidP="00BB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художественно- творческих способностей: </w:t>
            </w:r>
          </w:p>
          <w:p w:rsidR="00BB30E7" w:rsidRPr="00BB30E7" w:rsidRDefault="00BB30E7" w:rsidP="00BB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B30E7"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  <w:proofErr w:type="gramEnd"/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 не заходя за пределы листа бумаги; </w:t>
            </w:r>
          </w:p>
          <w:p w:rsidR="00BB30E7" w:rsidRPr="00BB30E7" w:rsidRDefault="00BB30E7" w:rsidP="00BB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- композиционные умения: ритмично располагать одинаковые формы в ряд или чередовать две или несколько форм; </w:t>
            </w:r>
          </w:p>
          <w:p w:rsidR="00BB30E7" w:rsidRPr="00BB30E7" w:rsidRDefault="00BB30E7" w:rsidP="00BB3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>- строить изображение в зависимости от формы листа – на полосе, квадрате, прямоугольнике, круге;</w:t>
            </w:r>
          </w:p>
        </w:tc>
        <w:tc>
          <w:tcPr>
            <w:tcW w:w="2021" w:type="dxa"/>
          </w:tcPr>
          <w:p w:rsidR="00BB30E7" w:rsidRPr="00BB30E7" w:rsidRDefault="00BB30E7" w:rsidP="00BB3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>Анализ продукта детской деятельности Детям дается задние: нарисовать по замыслу сюжетную композицию, используя нетрадиционные техники рисования</w:t>
            </w:r>
          </w:p>
        </w:tc>
        <w:tc>
          <w:tcPr>
            <w:tcW w:w="4360" w:type="dxa"/>
          </w:tcPr>
          <w:p w:rsidR="0093385E" w:rsidRDefault="00BB30E7" w:rsidP="00BB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1.Рисование отдельных предметов: «Раскрасить узор»; «Нарисуем гусенице подружек, чтобы ей не было скучно». 2.Игровое задание «Собери букет»; «Выложи узор по образцу». </w:t>
            </w:r>
          </w:p>
          <w:p w:rsidR="00BB30E7" w:rsidRPr="00BB30E7" w:rsidRDefault="00BB30E7" w:rsidP="00BB3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>3.Игровое задание «Выложи фигуры».</w:t>
            </w:r>
          </w:p>
        </w:tc>
      </w:tr>
      <w:tr w:rsidR="00BB30E7" w:rsidRPr="00BB30E7" w:rsidTr="00BB30E7">
        <w:trPr>
          <w:trHeight w:val="70"/>
        </w:trPr>
        <w:tc>
          <w:tcPr>
            <w:tcW w:w="3190" w:type="dxa"/>
          </w:tcPr>
          <w:p w:rsidR="00BB30E7" w:rsidRPr="00BB30E7" w:rsidRDefault="00BB30E7" w:rsidP="00BB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 исследовательских способностей:</w:t>
            </w:r>
          </w:p>
          <w:p w:rsidR="00BB30E7" w:rsidRPr="00BB30E7" w:rsidRDefault="00BB30E7" w:rsidP="00BB3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 следственных связей</w:t>
            </w:r>
          </w:p>
        </w:tc>
        <w:tc>
          <w:tcPr>
            <w:tcW w:w="2021" w:type="dxa"/>
          </w:tcPr>
          <w:p w:rsidR="00BB30E7" w:rsidRPr="00BB30E7" w:rsidRDefault="00BB30E7" w:rsidP="00BB3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>Диагностическое задание «Дополнение фраз»</w:t>
            </w:r>
          </w:p>
        </w:tc>
        <w:tc>
          <w:tcPr>
            <w:tcW w:w="4360" w:type="dxa"/>
          </w:tcPr>
          <w:p w:rsidR="0093385E" w:rsidRDefault="00BB30E7" w:rsidP="00BB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5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Диагностирует способность детей устанавливать причинно-следственные связи в окружающей</w:t>
            </w:r>
            <w:r w:rsidR="0093385E">
              <w:rPr>
                <w:rFonts w:ascii="Times New Roman" w:hAnsi="Times New Roman" w:cs="Times New Roman"/>
                <w:sz w:val="24"/>
                <w:szCs w:val="24"/>
              </w:rPr>
              <w:t>среде. Даё</w:t>
            </w: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>т возможность получить более объ</w:t>
            </w:r>
            <w:r w:rsidR="0093385E">
              <w:rPr>
                <w:rFonts w:ascii="Times New Roman" w:hAnsi="Times New Roman" w:cs="Times New Roman"/>
                <w:sz w:val="24"/>
                <w:szCs w:val="24"/>
              </w:rPr>
              <w:t>ективную информацию об осведомлённости ребё</w:t>
            </w: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нка, его ориентировке в окружающем. </w:t>
            </w:r>
            <w:r w:rsidRPr="0093385E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Инструкция:</w:t>
            </w: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 - Мы будем сейчас играть с тобой в интересную игру. Я буду говорить тебе начало предложения, а ты его будешь заканчивать. Давай попробуем: «Если кусочек льда принести в комнату, то</w:t>
            </w:r>
            <w:proofErr w:type="gramStart"/>
            <w:r w:rsidRPr="00BB30E7">
              <w:rPr>
                <w:rFonts w:ascii="Times New Roman" w:hAnsi="Times New Roman" w:cs="Times New Roman"/>
                <w:sz w:val="24"/>
                <w:szCs w:val="24"/>
              </w:rPr>
              <w:t>… П</w:t>
            </w:r>
            <w:proofErr w:type="gramEnd"/>
            <w:r w:rsidRPr="00BB30E7">
              <w:rPr>
                <w:rFonts w:ascii="Times New Roman" w:hAnsi="Times New Roman" w:cs="Times New Roman"/>
                <w:sz w:val="24"/>
                <w:szCs w:val="24"/>
              </w:rPr>
              <w:t>родолжай». Можно задать вопро</w:t>
            </w:r>
            <w:r w:rsidR="0093385E">
              <w:rPr>
                <w:rFonts w:ascii="Times New Roman" w:hAnsi="Times New Roman" w:cs="Times New Roman"/>
                <w:sz w:val="24"/>
                <w:szCs w:val="24"/>
              </w:rPr>
              <w:t>с: «То, что случится?» Если ребё</w:t>
            </w: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>нок не по</w:t>
            </w:r>
            <w:r w:rsidR="0093385E">
              <w:rPr>
                <w:rFonts w:ascii="Times New Roman" w:hAnsi="Times New Roman" w:cs="Times New Roman"/>
                <w:sz w:val="24"/>
                <w:szCs w:val="24"/>
              </w:rPr>
              <w:t>нял правила игры, предложить ещё</w:t>
            </w: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 одно предложение: «Воспитательница похвалила мальчика (девочку), пото</w:t>
            </w:r>
            <w:r w:rsidR="0093385E">
              <w:rPr>
                <w:rFonts w:ascii="Times New Roman" w:hAnsi="Times New Roman" w:cs="Times New Roman"/>
                <w:sz w:val="24"/>
                <w:szCs w:val="24"/>
              </w:rPr>
              <w:t>му что…» После проигрывания ребё</w:t>
            </w: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нку предлагается 10 тестовых фраз. </w:t>
            </w:r>
          </w:p>
          <w:p w:rsidR="0093385E" w:rsidRDefault="00BB30E7" w:rsidP="00BB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1. Мальчик весело смеялся, потому что… </w:t>
            </w:r>
          </w:p>
          <w:p w:rsidR="0093385E" w:rsidRDefault="00BB30E7" w:rsidP="00BB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2. Если зимой будет очень сильный мороз, то… </w:t>
            </w:r>
          </w:p>
          <w:p w:rsidR="0093385E" w:rsidRDefault="00BB30E7" w:rsidP="00BB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3. Если взлететь высоко как птица, то… </w:t>
            </w:r>
            <w:r w:rsidRPr="00BB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Девочка стояла и плакала, потому что… </w:t>
            </w:r>
          </w:p>
          <w:p w:rsidR="0093385E" w:rsidRDefault="00BB30E7" w:rsidP="00BB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>5. Мальчик заболел, у него поднялась высокая температура, потому что…</w:t>
            </w:r>
          </w:p>
          <w:p w:rsidR="0093385E" w:rsidRDefault="00BB30E7" w:rsidP="00BB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 6. Если наступит день рождения, то… 7. Девочка стояла одна около дома, потому что… </w:t>
            </w:r>
          </w:p>
          <w:p w:rsidR="0093385E" w:rsidRDefault="00BB30E7" w:rsidP="00BB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8. Если весь снег растает, то… </w:t>
            </w:r>
          </w:p>
          <w:p w:rsidR="0093385E" w:rsidRDefault="00BB30E7" w:rsidP="00BB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>9. В комнате погас</w:t>
            </w:r>
            <w:r w:rsidR="0093385E">
              <w:rPr>
                <w:rFonts w:ascii="Times New Roman" w:hAnsi="Times New Roman" w:cs="Times New Roman"/>
                <w:sz w:val="24"/>
                <w:szCs w:val="24"/>
              </w:rPr>
              <w:t xml:space="preserve"> свет, потому что… 10.Если пойдё</w:t>
            </w: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т сильный дождь, то… </w:t>
            </w:r>
          </w:p>
          <w:p w:rsidR="0093385E" w:rsidRDefault="00BB30E7" w:rsidP="00BB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>В процессе тести</w:t>
            </w:r>
            <w:r w:rsidR="0093385E">
              <w:rPr>
                <w:rFonts w:ascii="Times New Roman" w:hAnsi="Times New Roman" w:cs="Times New Roman"/>
                <w:sz w:val="24"/>
                <w:szCs w:val="24"/>
              </w:rPr>
              <w:t>рования не следует торопить ребё</w:t>
            </w: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>нка с ответом. Если ему трудно, использовать дозированную помощь, одобрение:«Молодец,</w:t>
            </w:r>
            <w:r w:rsidR="0093385E">
              <w:rPr>
                <w:rFonts w:ascii="Times New Roman" w:hAnsi="Times New Roman" w:cs="Times New Roman"/>
                <w:sz w:val="24"/>
                <w:szCs w:val="24"/>
              </w:rPr>
              <w:t xml:space="preserve"> ты обязательно ответишь. Ты всё</w:t>
            </w: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 знаешь. Не бойся ответить. Как считаешь нужным, так и говори!» Наводящих вопросов задавать не следует. Ответы детей фиксируются в протоколе, оцениваются в баллах, подсчитывается суммарный показатель, определяется уровень. </w:t>
            </w:r>
          </w:p>
          <w:p w:rsidR="0093385E" w:rsidRDefault="00BB30E7" w:rsidP="00BB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5E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результатов</w:t>
            </w: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. Ответ считается правильным, если в содержании ответа </w:t>
            </w:r>
            <w:proofErr w:type="gramStart"/>
            <w:r w:rsidRPr="00BB30E7">
              <w:rPr>
                <w:rFonts w:ascii="Times New Roman" w:hAnsi="Times New Roman" w:cs="Times New Roman"/>
                <w:sz w:val="24"/>
                <w:szCs w:val="24"/>
              </w:rPr>
              <w:t>даны</w:t>
            </w:r>
            <w:proofErr w:type="gramEnd"/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 причина, следствие.</w:t>
            </w:r>
          </w:p>
          <w:p w:rsidR="0093385E" w:rsidRDefault="00BB30E7" w:rsidP="00BB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5E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уровень:</w:t>
            </w: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 8-10 ответов </w:t>
            </w:r>
            <w:r w:rsidRPr="0093385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: 6-7 ответов. Дети принимают правило игры. Содержание ответов носит полупричинный характер, частично установлена причина, следствие. </w:t>
            </w:r>
          </w:p>
          <w:p w:rsidR="00BB30E7" w:rsidRPr="00BB30E7" w:rsidRDefault="00BB30E7" w:rsidP="00BB3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85E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уровень:</w:t>
            </w:r>
            <w:r w:rsidRPr="00BB30E7">
              <w:rPr>
                <w:rFonts w:ascii="Times New Roman" w:hAnsi="Times New Roman" w:cs="Times New Roman"/>
                <w:sz w:val="24"/>
                <w:szCs w:val="24"/>
              </w:rPr>
              <w:t xml:space="preserve"> 0-5 ответов. На этом уровне дети часто отказываются дать правильный ответ или дают его с неверной причинностью. Например, на 5 вопрос: «Надо вызвать врача</w:t>
            </w:r>
          </w:p>
        </w:tc>
      </w:tr>
    </w:tbl>
    <w:p w:rsidR="00BB30E7" w:rsidRDefault="00BB30E7" w:rsidP="00BB30E7">
      <w:pPr>
        <w:rPr>
          <w:rFonts w:ascii="Times New Roman" w:hAnsi="Times New Roman" w:cs="Times New Roman"/>
          <w:b/>
          <w:sz w:val="24"/>
          <w:szCs w:val="24"/>
        </w:rPr>
      </w:pPr>
    </w:p>
    <w:p w:rsidR="0093385E" w:rsidRDefault="0093385E" w:rsidP="00BB30E7">
      <w:pPr>
        <w:rPr>
          <w:rFonts w:ascii="Times New Roman" w:hAnsi="Times New Roman" w:cs="Times New Roman"/>
          <w:b/>
          <w:sz w:val="24"/>
          <w:szCs w:val="24"/>
        </w:rPr>
      </w:pPr>
    </w:p>
    <w:p w:rsidR="0093385E" w:rsidRDefault="0093385E" w:rsidP="00BB30E7">
      <w:pPr>
        <w:rPr>
          <w:rFonts w:ascii="Times New Roman" w:hAnsi="Times New Roman" w:cs="Times New Roman"/>
          <w:b/>
          <w:sz w:val="24"/>
          <w:szCs w:val="24"/>
        </w:rPr>
      </w:pPr>
    </w:p>
    <w:p w:rsidR="0093385E" w:rsidRDefault="0093385E" w:rsidP="00BB30E7">
      <w:pPr>
        <w:rPr>
          <w:rFonts w:ascii="Times New Roman" w:hAnsi="Times New Roman" w:cs="Times New Roman"/>
          <w:b/>
          <w:sz w:val="24"/>
          <w:szCs w:val="24"/>
        </w:rPr>
      </w:pPr>
    </w:p>
    <w:p w:rsidR="0093385E" w:rsidRDefault="0093385E" w:rsidP="00BB30E7">
      <w:pPr>
        <w:rPr>
          <w:rFonts w:ascii="Times New Roman" w:hAnsi="Times New Roman" w:cs="Times New Roman"/>
          <w:b/>
          <w:sz w:val="24"/>
          <w:szCs w:val="24"/>
        </w:rPr>
      </w:pPr>
    </w:p>
    <w:p w:rsidR="00EF55A4" w:rsidRDefault="00EF55A4" w:rsidP="0093385E">
      <w:pPr>
        <w:rPr>
          <w:rFonts w:ascii="Times New Roman" w:hAnsi="Times New Roman" w:cs="Times New Roman"/>
          <w:b/>
          <w:sz w:val="24"/>
          <w:szCs w:val="24"/>
        </w:rPr>
      </w:pPr>
    </w:p>
    <w:p w:rsidR="00EF55A4" w:rsidRDefault="00EF55A4" w:rsidP="0093385E">
      <w:pPr>
        <w:rPr>
          <w:rFonts w:ascii="Times New Roman" w:hAnsi="Times New Roman" w:cs="Times New Roman"/>
          <w:b/>
          <w:sz w:val="24"/>
          <w:szCs w:val="24"/>
        </w:rPr>
      </w:pPr>
    </w:p>
    <w:p w:rsidR="00EF55A4" w:rsidRDefault="00EF55A4" w:rsidP="0093385E">
      <w:pPr>
        <w:rPr>
          <w:rFonts w:ascii="Times New Roman" w:hAnsi="Times New Roman" w:cs="Times New Roman"/>
          <w:b/>
          <w:sz w:val="24"/>
          <w:szCs w:val="24"/>
        </w:rPr>
      </w:pPr>
    </w:p>
    <w:p w:rsidR="00EF55A4" w:rsidRDefault="00EF55A4" w:rsidP="0093385E">
      <w:pPr>
        <w:rPr>
          <w:rFonts w:ascii="Times New Roman" w:hAnsi="Times New Roman" w:cs="Times New Roman"/>
          <w:b/>
          <w:sz w:val="24"/>
          <w:szCs w:val="24"/>
        </w:rPr>
      </w:pPr>
    </w:p>
    <w:p w:rsidR="0093385E" w:rsidRDefault="0093385E" w:rsidP="009338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Pr="0093385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93385E" w:rsidRDefault="0093385E" w:rsidP="0093385E">
      <w:pPr>
        <w:rPr>
          <w:rFonts w:ascii="Times New Roman" w:hAnsi="Times New Roman" w:cs="Times New Roman"/>
          <w:sz w:val="24"/>
          <w:szCs w:val="24"/>
        </w:rPr>
      </w:pPr>
      <w:r w:rsidRPr="0093385E">
        <w:rPr>
          <w:rFonts w:ascii="Times New Roman" w:hAnsi="Times New Roman" w:cs="Times New Roman"/>
          <w:sz w:val="24"/>
          <w:szCs w:val="24"/>
        </w:rPr>
        <w:t xml:space="preserve">1. А.Е. Белая, В.И. Мирясова. Пальчиковые игры. - М.: АСТ, 2000; </w:t>
      </w:r>
    </w:p>
    <w:p w:rsidR="0093385E" w:rsidRDefault="0093385E" w:rsidP="0093385E">
      <w:pPr>
        <w:rPr>
          <w:rFonts w:ascii="Times New Roman" w:hAnsi="Times New Roman" w:cs="Times New Roman"/>
          <w:sz w:val="24"/>
          <w:szCs w:val="24"/>
        </w:rPr>
      </w:pPr>
      <w:r w:rsidRPr="0093385E">
        <w:rPr>
          <w:rFonts w:ascii="Times New Roman" w:hAnsi="Times New Roman" w:cs="Times New Roman"/>
          <w:sz w:val="24"/>
          <w:szCs w:val="24"/>
        </w:rPr>
        <w:t xml:space="preserve">2.А.П. Савинова «Пальчиковая гимнастика» - М.ООО «Издательство АСТ», 2000; </w:t>
      </w:r>
    </w:p>
    <w:p w:rsidR="00884293" w:rsidRDefault="0093385E" w:rsidP="0093385E">
      <w:pPr>
        <w:rPr>
          <w:rFonts w:ascii="Times New Roman" w:hAnsi="Times New Roman" w:cs="Times New Roman"/>
          <w:sz w:val="24"/>
          <w:szCs w:val="24"/>
        </w:rPr>
      </w:pPr>
      <w:r w:rsidRPr="0093385E">
        <w:rPr>
          <w:rFonts w:ascii="Times New Roman" w:hAnsi="Times New Roman" w:cs="Times New Roman"/>
          <w:sz w:val="24"/>
          <w:szCs w:val="24"/>
        </w:rPr>
        <w:t xml:space="preserve">3.Г. Г. Галкина, Т. И. Дубинина «Пальцы помогают говорить» Москва, 2011; </w:t>
      </w:r>
    </w:p>
    <w:p w:rsidR="00884293" w:rsidRDefault="0093385E" w:rsidP="0093385E">
      <w:pPr>
        <w:rPr>
          <w:rFonts w:ascii="Times New Roman" w:hAnsi="Times New Roman" w:cs="Times New Roman"/>
          <w:sz w:val="24"/>
          <w:szCs w:val="24"/>
        </w:rPr>
      </w:pPr>
      <w:r w:rsidRPr="0093385E">
        <w:rPr>
          <w:rFonts w:ascii="Times New Roman" w:hAnsi="Times New Roman" w:cs="Times New Roman"/>
          <w:sz w:val="24"/>
          <w:szCs w:val="24"/>
        </w:rPr>
        <w:t>4.Д.А. Николаева методическое пособие «Познавательное развитие дошкольников в игре»- творческий центр Сфера 2013;</w:t>
      </w:r>
    </w:p>
    <w:p w:rsidR="00884293" w:rsidRDefault="0093385E" w:rsidP="0093385E">
      <w:pPr>
        <w:rPr>
          <w:rFonts w:ascii="Times New Roman" w:hAnsi="Times New Roman" w:cs="Times New Roman"/>
          <w:sz w:val="24"/>
          <w:szCs w:val="24"/>
        </w:rPr>
      </w:pPr>
      <w:r w:rsidRPr="0093385E">
        <w:rPr>
          <w:rFonts w:ascii="Times New Roman" w:hAnsi="Times New Roman" w:cs="Times New Roman"/>
          <w:sz w:val="24"/>
          <w:szCs w:val="24"/>
        </w:rPr>
        <w:t xml:space="preserve"> 5.Л.В.Дорохова методическое пособие «Развитие речевых процессов и словесно-логического мышления у дошкольников», на основе развивающих игр по интеллектуальному развитию: «Логические блоки Дъенеша», «Палочки Кьюзинера» Санкт- Петербург; </w:t>
      </w:r>
    </w:p>
    <w:p w:rsidR="00884293" w:rsidRDefault="0093385E" w:rsidP="0093385E">
      <w:pPr>
        <w:rPr>
          <w:rFonts w:ascii="Times New Roman" w:hAnsi="Times New Roman" w:cs="Times New Roman"/>
          <w:sz w:val="24"/>
          <w:szCs w:val="24"/>
        </w:rPr>
      </w:pPr>
      <w:r w:rsidRPr="0093385E">
        <w:rPr>
          <w:rFonts w:ascii="Times New Roman" w:hAnsi="Times New Roman" w:cs="Times New Roman"/>
          <w:sz w:val="24"/>
          <w:szCs w:val="24"/>
        </w:rPr>
        <w:t>6.М.М. Безруких, Т.А. Филиппова «Развивающие игры с карточками» Издательский центр «Вентана–Граф», 2006</w:t>
      </w:r>
    </w:p>
    <w:p w:rsidR="00884293" w:rsidRDefault="0093385E" w:rsidP="0093385E">
      <w:pPr>
        <w:rPr>
          <w:rFonts w:ascii="Times New Roman" w:hAnsi="Times New Roman" w:cs="Times New Roman"/>
          <w:sz w:val="24"/>
          <w:szCs w:val="24"/>
        </w:rPr>
      </w:pPr>
      <w:r w:rsidRPr="0093385E">
        <w:rPr>
          <w:rFonts w:ascii="Times New Roman" w:hAnsi="Times New Roman" w:cs="Times New Roman"/>
          <w:sz w:val="24"/>
          <w:szCs w:val="24"/>
        </w:rPr>
        <w:t xml:space="preserve"> 7.Н.В. Нищева «Картотека подвижных игр, упражнений, физкультминуток, пальчиковой гимнастики», Санкт- Петербург Детство- Пресс, 2010. </w:t>
      </w:r>
    </w:p>
    <w:p w:rsidR="00884293" w:rsidRDefault="0093385E" w:rsidP="0093385E">
      <w:pPr>
        <w:rPr>
          <w:rFonts w:ascii="Times New Roman" w:hAnsi="Times New Roman" w:cs="Times New Roman"/>
          <w:sz w:val="24"/>
          <w:szCs w:val="24"/>
        </w:rPr>
      </w:pPr>
      <w:r w:rsidRPr="0093385E">
        <w:rPr>
          <w:rFonts w:ascii="Times New Roman" w:hAnsi="Times New Roman" w:cs="Times New Roman"/>
          <w:sz w:val="24"/>
          <w:szCs w:val="24"/>
        </w:rPr>
        <w:t xml:space="preserve">8.Н.В. Новоторцева «Развитие речи детей» Ярославль «Академия Развития»,1998. </w:t>
      </w:r>
    </w:p>
    <w:p w:rsidR="00884293" w:rsidRDefault="0093385E" w:rsidP="0093385E">
      <w:pPr>
        <w:rPr>
          <w:rFonts w:ascii="Times New Roman" w:hAnsi="Times New Roman" w:cs="Times New Roman"/>
          <w:sz w:val="24"/>
          <w:szCs w:val="24"/>
        </w:rPr>
      </w:pPr>
      <w:r w:rsidRPr="0093385E">
        <w:rPr>
          <w:rFonts w:ascii="Times New Roman" w:hAnsi="Times New Roman" w:cs="Times New Roman"/>
          <w:sz w:val="24"/>
          <w:szCs w:val="24"/>
        </w:rPr>
        <w:t xml:space="preserve">9.Н.С. Русланова «Для занятий по развитию речи с детьми (3-4 года)» Москва 2011. </w:t>
      </w:r>
    </w:p>
    <w:p w:rsidR="00884293" w:rsidRDefault="0093385E" w:rsidP="0093385E">
      <w:pPr>
        <w:rPr>
          <w:rFonts w:ascii="Times New Roman" w:hAnsi="Times New Roman" w:cs="Times New Roman"/>
          <w:sz w:val="24"/>
          <w:szCs w:val="24"/>
        </w:rPr>
      </w:pPr>
      <w:r w:rsidRPr="0093385E">
        <w:rPr>
          <w:rFonts w:ascii="Times New Roman" w:hAnsi="Times New Roman" w:cs="Times New Roman"/>
          <w:sz w:val="24"/>
          <w:szCs w:val="24"/>
        </w:rPr>
        <w:t xml:space="preserve">10.О. С. Рудик методические рекомендации «Развитие речи детей 4-5 лет в свободной деятельности» Москва: Творческий Центр, 2009; </w:t>
      </w:r>
    </w:p>
    <w:p w:rsidR="0093385E" w:rsidRPr="0093385E" w:rsidRDefault="0093385E" w:rsidP="0093385E">
      <w:pPr>
        <w:rPr>
          <w:rFonts w:ascii="Times New Roman" w:hAnsi="Times New Roman" w:cs="Times New Roman"/>
          <w:b/>
          <w:sz w:val="24"/>
          <w:szCs w:val="24"/>
        </w:rPr>
      </w:pPr>
      <w:r w:rsidRPr="0093385E">
        <w:rPr>
          <w:rFonts w:ascii="Times New Roman" w:hAnsi="Times New Roman" w:cs="Times New Roman"/>
          <w:sz w:val="24"/>
          <w:szCs w:val="24"/>
        </w:rPr>
        <w:t>11.Т.А. Сидорчук «Программа формирования творческих способностей дошкольников» С-Петербург: «Детство- Пресс», 2000.</w:t>
      </w:r>
    </w:p>
    <w:p w:rsidR="0093385E" w:rsidRPr="0093385E" w:rsidRDefault="0093385E" w:rsidP="0093385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3385E" w:rsidRDefault="0093385E" w:rsidP="00BB30E7">
      <w:pPr>
        <w:rPr>
          <w:rFonts w:ascii="Times New Roman" w:hAnsi="Times New Roman" w:cs="Times New Roman"/>
          <w:b/>
          <w:sz w:val="24"/>
          <w:szCs w:val="24"/>
        </w:rPr>
      </w:pPr>
    </w:p>
    <w:p w:rsidR="0093385E" w:rsidRPr="00BB30E7" w:rsidRDefault="0093385E" w:rsidP="00BB30E7">
      <w:pPr>
        <w:rPr>
          <w:rFonts w:ascii="Times New Roman" w:hAnsi="Times New Roman" w:cs="Times New Roman"/>
          <w:b/>
          <w:sz w:val="24"/>
          <w:szCs w:val="24"/>
        </w:rPr>
      </w:pPr>
    </w:p>
    <w:sectPr w:rsidR="0093385E" w:rsidRPr="00BB30E7" w:rsidSect="004551E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256" w:rsidRDefault="00234256" w:rsidP="00884293">
      <w:pPr>
        <w:spacing w:after="0" w:line="240" w:lineRule="auto"/>
      </w:pPr>
      <w:r>
        <w:separator/>
      </w:r>
    </w:p>
  </w:endnote>
  <w:endnote w:type="continuationSeparator" w:id="0">
    <w:p w:rsidR="00234256" w:rsidRDefault="00234256" w:rsidP="00884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972264"/>
    </w:sdtPr>
    <w:sdtEndPr/>
    <w:sdtContent>
      <w:p w:rsidR="00234256" w:rsidRDefault="008141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915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234256" w:rsidRDefault="0023425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256" w:rsidRDefault="00234256" w:rsidP="00884293">
      <w:pPr>
        <w:spacing w:after="0" w:line="240" w:lineRule="auto"/>
      </w:pPr>
      <w:r>
        <w:separator/>
      </w:r>
    </w:p>
  </w:footnote>
  <w:footnote w:type="continuationSeparator" w:id="0">
    <w:p w:rsidR="00234256" w:rsidRDefault="00234256" w:rsidP="00884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92A4F"/>
    <w:multiLevelType w:val="hybridMultilevel"/>
    <w:tmpl w:val="A8FC78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90C34"/>
    <w:multiLevelType w:val="hybridMultilevel"/>
    <w:tmpl w:val="AC3C2F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61241"/>
    <w:multiLevelType w:val="hybridMultilevel"/>
    <w:tmpl w:val="E2F8048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30407FB"/>
    <w:multiLevelType w:val="hybridMultilevel"/>
    <w:tmpl w:val="B1B646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67D10"/>
    <w:multiLevelType w:val="multilevel"/>
    <w:tmpl w:val="2AAEB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C430A79"/>
    <w:multiLevelType w:val="hybridMultilevel"/>
    <w:tmpl w:val="0FD23700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3445696"/>
    <w:multiLevelType w:val="hybridMultilevel"/>
    <w:tmpl w:val="199AA6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35B45"/>
    <w:multiLevelType w:val="multilevel"/>
    <w:tmpl w:val="2AAEB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4906ADF"/>
    <w:multiLevelType w:val="hybridMultilevel"/>
    <w:tmpl w:val="D5CE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07293"/>
    <w:multiLevelType w:val="hybridMultilevel"/>
    <w:tmpl w:val="87449E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E92880"/>
    <w:multiLevelType w:val="multilevel"/>
    <w:tmpl w:val="2CC6003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Theme="minorHAnsi" w:hAnsiTheme="minorHAnsi" w:cstheme="minorBidi"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inorHAnsi" w:hAnsiTheme="minorHAnsi" w:cstheme="minorBid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Theme="minorHAnsi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Theme="minorHAnsi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Theme="minorHAnsi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Theme="minorHAnsi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Theme="minorHAnsi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Theme="minorHAnsi" w:hAnsiTheme="minorHAnsi" w:cstheme="minorBidi" w:hint="default"/>
        <w:b w:val="0"/>
        <w:sz w:val="22"/>
      </w:rPr>
    </w:lvl>
  </w:abstractNum>
  <w:abstractNum w:abstractNumId="11">
    <w:nsid w:val="71D54B54"/>
    <w:multiLevelType w:val="hybridMultilevel"/>
    <w:tmpl w:val="52E2FB80"/>
    <w:lvl w:ilvl="0" w:tplc="8B0003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10"/>
  </w:num>
  <w:num w:numId="8">
    <w:abstractNumId w:val="3"/>
  </w:num>
  <w:num w:numId="9">
    <w:abstractNumId w:val="9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B3"/>
    <w:rsid w:val="00012A63"/>
    <w:rsid w:val="000A1C68"/>
    <w:rsid w:val="000F5050"/>
    <w:rsid w:val="001931A3"/>
    <w:rsid w:val="001B407A"/>
    <w:rsid w:val="00221397"/>
    <w:rsid w:val="0023141D"/>
    <w:rsid w:val="00234256"/>
    <w:rsid w:val="00292E42"/>
    <w:rsid w:val="002A79AC"/>
    <w:rsid w:val="003240BF"/>
    <w:rsid w:val="00343CBE"/>
    <w:rsid w:val="0036666A"/>
    <w:rsid w:val="003902A2"/>
    <w:rsid w:val="004551EA"/>
    <w:rsid w:val="00467C94"/>
    <w:rsid w:val="00486A41"/>
    <w:rsid w:val="004F3E14"/>
    <w:rsid w:val="004F4E8C"/>
    <w:rsid w:val="005064B1"/>
    <w:rsid w:val="005E0460"/>
    <w:rsid w:val="005F6898"/>
    <w:rsid w:val="005F6F81"/>
    <w:rsid w:val="00601FD8"/>
    <w:rsid w:val="006666B3"/>
    <w:rsid w:val="007F06A5"/>
    <w:rsid w:val="008036BF"/>
    <w:rsid w:val="00814194"/>
    <w:rsid w:val="0085172D"/>
    <w:rsid w:val="00884293"/>
    <w:rsid w:val="00890FE0"/>
    <w:rsid w:val="0093385E"/>
    <w:rsid w:val="009379FF"/>
    <w:rsid w:val="009C1E02"/>
    <w:rsid w:val="00A64255"/>
    <w:rsid w:val="00A74D9F"/>
    <w:rsid w:val="00A925F6"/>
    <w:rsid w:val="00B87E8A"/>
    <w:rsid w:val="00BB0CB9"/>
    <w:rsid w:val="00BB30E7"/>
    <w:rsid w:val="00BE47D6"/>
    <w:rsid w:val="00C230E1"/>
    <w:rsid w:val="00C24287"/>
    <w:rsid w:val="00D150BC"/>
    <w:rsid w:val="00D40871"/>
    <w:rsid w:val="00D610B8"/>
    <w:rsid w:val="00D91CE6"/>
    <w:rsid w:val="00E40915"/>
    <w:rsid w:val="00E51572"/>
    <w:rsid w:val="00EA600E"/>
    <w:rsid w:val="00EF5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4D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84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4293"/>
  </w:style>
  <w:style w:type="paragraph" w:styleId="a7">
    <w:name w:val="footer"/>
    <w:basedOn w:val="a"/>
    <w:link w:val="a8"/>
    <w:uiPriority w:val="99"/>
    <w:unhideWhenUsed/>
    <w:rsid w:val="00884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4293"/>
  </w:style>
  <w:style w:type="paragraph" w:styleId="a9">
    <w:name w:val="Balloon Text"/>
    <w:basedOn w:val="a"/>
    <w:link w:val="aa"/>
    <w:uiPriority w:val="99"/>
    <w:semiHidden/>
    <w:unhideWhenUsed/>
    <w:rsid w:val="00EF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5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4D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84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4293"/>
  </w:style>
  <w:style w:type="paragraph" w:styleId="a7">
    <w:name w:val="footer"/>
    <w:basedOn w:val="a"/>
    <w:link w:val="a8"/>
    <w:uiPriority w:val="99"/>
    <w:unhideWhenUsed/>
    <w:rsid w:val="00884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4293"/>
  </w:style>
  <w:style w:type="paragraph" w:styleId="a9">
    <w:name w:val="Balloon Text"/>
    <w:basedOn w:val="a"/>
    <w:link w:val="aa"/>
    <w:uiPriority w:val="99"/>
    <w:semiHidden/>
    <w:unhideWhenUsed/>
    <w:rsid w:val="00EF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5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2B8BD-F814-424D-9FAE-AB0B6764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7496</Words>
  <Characters>42730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dcterms:created xsi:type="dcterms:W3CDTF">2018-09-03T05:43:00Z</dcterms:created>
  <dcterms:modified xsi:type="dcterms:W3CDTF">2018-09-03T05:51:00Z</dcterms:modified>
</cp:coreProperties>
</file>